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FE" w:rsidRDefault="0048409E" w:rsidP="00414FFE">
      <w:pPr>
        <w:pStyle w:val="ConsPlusTitlePage"/>
        <w:ind w:left="-426" w:firstLine="284"/>
        <w:jc w:val="center"/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96" w:rsidRPr="00414FFE" w:rsidRDefault="00414FFE" w:rsidP="008241C4">
      <w:pPr>
        <w:pStyle w:val="ConsPlusTitle"/>
        <w:spacing w:line="360" w:lineRule="auto"/>
        <w:jc w:val="center"/>
        <w:outlineLvl w:val="0"/>
        <w:rPr>
          <w:b w:val="0"/>
          <w:sz w:val="28"/>
          <w:szCs w:val="28"/>
        </w:rPr>
      </w:pPr>
      <w:r w:rsidRPr="00414FFE">
        <w:rPr>
          <w:b w:val="0"/>
          <w:sz w:val="28"/>
          <w:szCs w:val="28"/>
        </w:rPr>
        <w:t>КРАСНОЯРСКИЙ КРАЙ</w:t>
      </w:r>
    </w:p>
    <w:p w:rsidR="00AF6596" w:rsidRPr="00414FFE" w:rsidRDefault="00414FFE" w:rsidP="008241C4">
      <w:pPr>
        <w:pStyle w:val="ConsPlusTitle"/>
        <w:spacing w:line="360" w:lineRule="auto"/>
        <w:jc w:val="center"/>
        <w:rPr>
          <w:b w:val="0"/>
          <w:sz w:val="28"/>
          <w:szCs w:val="28"/>
        </w:rPr>
      </w:pPr>
      <w:r w:rsidRPr="00414FFE">
        <w:rPr>
          <w:b w:val="0"/>
          <w:sz w:val="28"/>
          <w:szCs w:val="28"/>
        </w:rPr>
        <w:t>ИДРИНСКИЙ РАЙОННЫЙ СОВЕТ ДЕПУТАТОВ</w:t>
      </w:r>
    </w:p>
    <w:p w:rsidR="00AF6596" w:rsidRDefault="00AF6596">
      <w:pPr>
        <w:pStyle w:val="ConsPlusTitle"/>
        <w:jc w:val="both"/>
      </w:pPr>
    </w:p>
    <w:p w:rsidR="00AF6596" w:rsidRPr="00414FFE" w:rsidRDefault="00AF6596">
      <w:pPr>
        <w:pStyle w:val="ConsPlusTitle"/>
        <w:jc w:val="center"/>
        <w:rPr>
          <w:sz w:val="28"/>
          <w:szCs w:val="28"/>
        </w:rPr>
      </w:pPr>
      <w:r w:rsidRPr="00414FFE">
        <w:rPr>
          <w:sz w:val="28"/>
          <w:szCs w:val="28"/>
        </w:rPr>
        <w:t>Р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Е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Ш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Е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Н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И</w:t>
      </w:r>
      <w:r w:rsidR="0048409E">
        <w:rPr>
          <w:sz w:val="28"/>
          <w:szCs w:val="28"/>
        </w:rPr>
        <w:t xml:space="preserve"> </w:t>
      </w:r>
      <w:r w:rsidRPr="00414FFE">
        <w:rPr>
          <w:sz w:val="28"/>
          <w:szCs w:val="28"/>
        </w:rPr>
        <w:t>Е</w:t>
      </w:r>
    </w:p>
    <w:p w:rsidR="008241C4" w:rsidRDefault="00D26F4A">
      <w:pPr>
        <w:pStyle w:val="ConsPlusTitle"/>
        <w:jc w:val="center"/>
      </w:pPr>
      <w:r>
        <w:tab/>
      </w:r>
      <w:r>
        <w:tab/>
      </w:r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414FFE" w:rsidRPr="00030787" w:rsidTr="00514FBB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FE" w:rsidRPr="00514FBB" w:rsidRDefault="00D26F4A" w:rsidP="00E37B44">
            <w:pPr>
              <w:pStyle w:val="2"/>
              <w:ind w:left="-425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t xml:space="preserve">  </w:t>
            </w:r>
            <w:r w:rsidR="00E37B44">
              <w:rPr>
                <w:rFonts w:ascii="Times New Roman" w:hAnsi="Times New Roman" w:cs="Times New Roman"/>
                <w:b w:val="0"/>
                <w:i w:val="0"/>
              </w:rPr>
              <w:t>_</w:t>
            </w:r>
            <w:r w:rsidR="008241C4">
              <w:rPr>
                <w:rFonts w:ascii="Times New Roman" w:hAnsi="Times New Roman" w:cs="Times New Roman"/>
                <w:b w:val="0"/>
                <w:i w:val="0"/>
              </w:rPr>
              <w:t xml:space="preserve">  </w:t>
            </w:r>
            <w:r w:rsidR="00E37B44">
              <w:rPr>
                <w:rFonts w:ascii="Times New Roman" w:hAnsi="Times New Roman" w:cs="Times New Roman"/>
                <w:b w:val="0"/>
                <w:i w:val="0"/>
              </w:rPr>
              <w:t>25</w:t>
            </w:r>
            <w:r w:rsidR="0048409E">
              <w:rPr>
                <w:rFonts w:ascii="Times New Roman" w:hAnsi="Times New Roman" w:cs="Times New Roman"/>
                <w:b w:val="0"/>
                <w:i w:val="0"/>
              </w:rPr>
              <w:t>.</w:t>
            </w:r>
            <w:r w:rsidR="00133ED5">
              <w:rPr>
                <w:rFonts w:ascii="Times New Roman" w:hAnsi="Times New Roman" w:cs="Times New Roman"/>
                <w:b w:val="0"/>
                <w:i w:val="0"/>
              </w:rPr>
              <w:t>02</w:t>
            </w:r>
            <w:r w:rsidR="00414FFE" w:rsidRPr="00514FBB">
              <w:rPr>
                <w:rFonts w:ascii="Times New Roman" w:hAnsi="Times New Roman" w:cs="Times New Roman"/>
                <w:b w:val="0"/>
                <w:i w:val="0"/>
              </w:rPr>
              <w:t>.20</w:t>
            </w:r>
            <w:r w:rsidR="00133ED5">
              <w:rPr>
                <w:rFonts w:ascii="Times New Roman" w:hAnsi="Times New Roman" w:cs="Times New Roman"/>
                <w:b w:val="0"/>
                <w:i w:val="0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FE" w:rsidRPr="00514FBB" w:rsidRDefault="00514FBB" w:rsidP="007A68D2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</w:t>
            </w:r>
            <w:r w:rsidR="00414FFE" w:rsidRPr="00514FBB">
              <w:rPr>
                <w:rFonts w:ascii="Times New Roman" w:hAnsi="Times New Roman" w:cs="Times New Roman"/>
                <w:b w:val="0"/>
                <w:i w:val="0"/>
              </w:rPr>
              <w:t>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4FFE" w:rsidRPr="00514FBB" w:rsidRDefault="00E37B44" w:rsidP="00133ED5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</w:t>
            </w:r>
            <w:r w:rsidR="00414FFE" w:rsidRPr="00514FBB">
              <w:rPr>
                <w:rFonts w:ascii="Times New Roman" w:hAnsi="Times New Roman" w:cs="Times New Roman"/>
                <w:b w:val="0"/>
                <w:i w:val="0"/>
              </w:rPr>
              <w:t>№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31 – 247 – р </w:t>
            </w:r>
            <w:r w:rsidR="00414FFE" w:rsidRPr="00514FBB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          </w:t>
            </w:r>
            <w:r w:rsidR="0048409E">
              <w:rPr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="00414FFE" w:rsidRPr="00514FBB">
              <w:rPr>
                <w:rFonts w:ascii="Times New Roman" w:hAnsi="Times New Roman" w:cs="Times New Roman"/>
                <w:b w:val="0"/>
                <w:i w:val="0"/>
              </w:rPr>
              <w:t xml:space="preserve">  </w:t>
            </w:r>
            <w:r w:rsidR="00514FBB">
              <w:rPr>
                <w:rFonts w:ascii="Times New Roman" w:hAnsi="Times New Roman" w:cs="Times New Roman"/>
                <w:b w:val="0"/>
                <w:i w:val="0"/>
              </w:rPr>
              <w:t xml:space="preserve">          </w:t>
            </w:r>
          </w:p>
        </w:tc>
      </w:tr>
    </w:tbl>
    <w:p w:rsidR="00414FFE" w:rsidRDefault="00414FFE" w:rsidP="00414FFE">
      <w:pPr>
        <w:spacing w:line="360" w:lineRule="auto"/>
        <w:jc w:val="right"/>
        <w:rPr>
          <w:sz w:val="28"/>
          <w:szCs w:val="28"/>
        </w:rPr>
      </w:pPr>
    </w:p>
    <w:p w:rsidR="00133ED5" w:rsidRPr="004B6000" w:rsidRDefault="00133ED5" w:rsidP="00AE6AE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порядка проведения осмотра зданий и сооружений, расположенных на территории Идринского района, в целях оценки их технического состояния и надлежащего технического обслуживания</w:t>
      </w:r>
      <w:r w:rsidR="004B6000" w:rsidRPr="004B6000">
        <w:rPr>
          <w:sz w:val="28"/>
          <w:szCs w:val="28"/>
        </w:rPr>
        <w:t xml:space="preserve"> </w:t>
      </w:r>
      <w:r w:rsidR="004B6000" w:rsidRPr="004B6000">
        <w:rPr>
          <w:b w:val="0"/>
          <w:sz w:val="28"/>
          <w:szCs w:val="28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</w:t>
      </w:r>
    </w:p>
    <w:p w:rsidR="00102D53" w:rsidRDefault="00102D53" w:rsidP="00102D53">
      <w:pPr>
        <w:jc w:val="both"/>
        <w:rPr>
          <w:sz w:val="28"/>
        </w:rPr>
      </w:pPr>
      <w:r>
        <w:rPr>
          <w:sz w:val="28"/>
        </w:rPr>
        <w:tab/>
      </w:r>
    </w:p>
    <w:p w:rsidR="006250E6" w:rsidRPr="006601E0" w:rsidRDefault="006250E6" w:rsidP="00510DDE">
      <w:pPr>
        <w:pStyle w:val="ConsPlusNormal"/>
        <w:spacing w:line="276" w:lineRule="auto"/>
        <w:ind w:firstLine="540"/>
        <w:jc w:val="both"/>
        <w:rPr>
          <w:b/>
          <w:sz w:val="28"/>
          <w:szCs w:val="28"/>
        </w:rPr>
      </w:pPr>
      <w:r w:rsidRPr="00133E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7 части 1 статьи 8</w:t>
      </w:r>
      <w:r w:rsidRPr="00133E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частью 11 статьи 55.24 </w:t>
      </w:r>
      <w:r w:rsidRPr="00133ED5">
        <w:rPr>
          <w:sz w:val="28"/>
          <w:szCs w:val="28"/>
        </w:rPr>
        <w:t xml:space="preserve">Градостроительного кодекса Российской Федерации, </w:t>
      </w:r>
      <w:r>
        <w:rPr>
          <w:sz w:val="28"/>
          <w:szCs w:val="28"/>
        </w:rPr>
        <w:t>пунктом 20 части 1</w:t>
      </w:r>
      <w:r w:rsidRPr="00133E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частью 4 статьи 14 </w:t>
      </w:r>
      <w:r w:rsidRPr="00133ED5">
        <w:rPr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Федерации", Федеральным </w:t>
      </w:r>
      <w:r>
        <w:rPr>
          <w:sz w:val="28"/>
          <w:szCs w:val="28"/>
        </w:rPr>
        <w:t xml:space="preserve">законом </w:t>
      </w:r>
      <w:r w:rsidRPr="00133ED5">
        <w:rPr>
          <w:sz w:val="28"/>
          <w:szCs w:val="28"/>
        </w:rPr>
        <w:t xml:space="preserve">от 30.12.2009 N 384-ФЗ "Технический регламент о безопасности зданий и сооружений", руководствуясь </w:t>
      </w:r>
      <w:r>
        <w:rPr>
          <w:sz w:val="28"/>
          <w:szCs w:val="28"/>
        </w:rPr>
        <w:t>Уставом Идринского</w:t>
      </w:r>
      <w:r w:rsidRPr="00133ED5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Идринский</w:t>
      </w:r>
      <w:r w:rsidRPr="00133ED5">
        <w:rPr>
          <w:sz w:val="28"/>
          <w:szCs w:val="28"/>
        </w:rPr>
        <w:t xml:space="preserve"> районный Совет депутатов </w:t>
      </w:r>
      <w:r w:rsidRPr="006601E0">
        <w:rPr>
          <w:b/>
          <w:sz w:val="28"/>
          <w:szCs w:val="28"/>
        </w:rPr>
        <w:t>РЕШИЛ:</w:t>
      </w:r>
    </w:p>
    <w:p w:rsidR="006250E6" w:rsidRPr="005F28FB" w:rsidRDefault="006250E6" w:rsidP="00510DD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F28F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</w:t>
      </w:r>
      <w:r w:rsidRPr="005F28FB">
        <w:rPr>
          <w:sz w:val="28"/>
          <w:szCs w:val="28"/>
        </w:rPr>
        <w:t xml:space="preserve">проведения осмотра зданий и сооружений, расположенных на территории </w:t>
      </w:r>
      <w:r>
        <w:rPr>
          <w:sz w:val="28"/>
          <w:szCs w:val="28"/>
        </w:rPr>
        <w:t>Идринского</w:t>
      </w:r>
      <w:r w:rsidRPr="005F28FB">
        <w:rPr>
          <w:sz w:val="28"/>
          <w:szCs w:val="28"/>
        </w:rPr>
        <w:t xml:space="preserve"> района, в целях оценки их технического состояния и надлежащего технического обслуживания согласно приложению </w:t>
      </w:r>
      <w:r>
        <w:rPr>
          <w:sz w:val="28"/>
          <w:szCs w:val="28"/>
        </w:rPr>
        <w:t>№ 1 к настоящему р</w:t>
      </w:r>
      <w:r w:rsidRPr="005F28FB">
        <w:rPr>
          <w:sz w:val="28"/>
          <w:szCs w:val="28"/>
        </w:rPr>
        <w:t>ешению.</w:t>
      </w:r>
    </w:p>
    <w:p w:rsidR="006250E6" w:rsidRPr="001E3160" w:rsidRDefault="006250E6" w:rsidP="00510DDE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A72A39">
        <w:rPr>
          <w:sz w:val="28"/>
          <w:szCs w:val="28"/>
        </w:rPr>
        <w:t>2.</w:t>
      </w:r>
      <w:r w:rsidRPr="004E30BF">
        <w:rPr>
          <w:sz w:val="28"/>
          <w:szCs w:val="28"/>
        </w:rPr>
        <w:t xml:space="preserve"> Контроль за исполнением настоящего </w:t>
      </w:r>
      <w:r>
        <w:rPr>
          <w:sz w:val="28"/>
          <w:szCs w:val="28"/>
        </w:rPr>
        <w:t>р</w:t>
      </w:r>
      <w:r w:rsidRPr="004E30BF">
        <w:rPr>
          <w:sz w:val="28"/>
          <w:szCs w:val="28"/>
        </w:rPr>
        <w:t xml:space="preserve">ешения возложить на </w:t>
      </w:r>
      <w:r w:rsidRPr="001E3160">
        <w:rPr>
          <w:sz w:val="28"/>
          <w:szCs w:val="28"/>
        </w:rPr>
        <w:t xml:space="preserve">постоянную комиссию районного Совета депутатов по </w:t>
      </w:r>
      <w:r>
        <w:rPr>
          <w:sz w:val="28"/>
          <w:szCs w:val="28"/>
        </w:rPr>
        <w:t>экономической политике, собственности, финансам, бюджету и налогам</w:t>
      </w:r>
      <w:r w:rsidRPr="001E3160">
        <w:rPr>
          <w:sz w:val="28"/>
          <w:szCs w:val="28"/>
        </w:rPr>
        <w:t xml:space="preserve"> (</w:t>
      </w:r>
      <w:r>
        <w:rPr>
          <w:sz w:val="28"/>
          <w:szCs w:val="28"/>
        </w:rPr>
        <w:t>Епифанов В.В</w:t>
      </w:r>
      <w:r w:rsidRPr="001E3160">
        <w:rPr>
          <w:sz w:val="28"/>
          <w:szCs w:val="28"/>
        </w:rPr>
        <w:t xml:space="preserve">.). </w:t>
      </w:r>
    </w:p>
    <w:p w:rsidR="006250E6" w:rsidRDefault="006250E6" w:rsidP="00510DDE">
      <w:pPr>
        <w:adjustRightInd w:val="0"/>
        <w:spacing w:line="276" w:lineRule="auto"/>
        <w:jc w:val="both"/>
        <w:rPr>
          <w:sz w:val="28"/>
          <w:szCs w:val="28"/>
        </w:rPr>
      </w:pPr>
      <w:r w:rsidRPr="001E316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3</w:t>
      </w:r>
      <w:r w:rsidRPr="001E3160">
        <w:rPr>
          <w:bCs/>
          <w:sz w:val="28"/>
          <w:szCs w:val="28"/>
        </w:rPr>
        <w:t xml:space="preserve">. </w:t>
      </w:r>
      <w:r w:rsidRPr="001E3160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в день</w:t>
      </w:r>
      <w:r w:rsidRPr="001E3160">
        <w:rPr>
          <w:sz w:val="28"/>
          <w:szCs w:val="28"/>
        </w:rPr>
        <w:t>, следующ</w:t>
      </w:r>
      <w:r>
        <w:rPr>
          <w:sz w:val="28"/>
          <w:szCs w:val="28"/>
        </w:rPr>
        <w:t>ий</w:t>
      </w:r>
      <w:r w:rsidRPr="001E3160">
        <w:rPr>
          <w:sz w:val="28"/>
          <w:szCs w:val="28"/>
        </w:rPr>
        <w:t xml:space="preserve"> за днем </w:t>
      </w:r>
      <w:r>
        <w:rPr>
          <w:sz w:val="28"/>
          <w:szCs w:val="28"/>
        </w:rPr>
        <w:t xml:space="preserve">его </w:t>
      </w:r>
      <w:r w:rsidRPr="001E3160">
        <w:rPr>
          <w:sz w:val="28"/>
          <w:szCs w:val="28"/>
        </w:rPr>
        <w:t>официального опубликования (обнародования) в газете «Идринский Вестник»</w:t>
      </w:r>
      <w:r>
        <w:t xml:space="preserve"> </w:t>
      </w:r>
      <w:r w:rsidRPr="00ED46D8">
        <w:rPr>
          <w:bCs/>
          <w:sz w:val="28"/>
          <w:szCs w:val="28"/>
        </w:rPr>
        <w:t>и на официальном сайте</w:t>
      </w:r>
      <w:r>
        <w:t xml:space="preserve"> </w:t>
      </w:r>
      <w:r w:rsidRPr="006601E0">
        <w:rPr>
          <w:sz w:val="28"/>
          <w:szCs w:val="28"/>
        </w:rPr>
        <w:t xml:space="preserve">муниципального образования </w:t>
      </w:r>
      <w:r w:rsidRPr="006601E0">
        <w:rPr>
          <w:bCs/>
          <w:sz w:val="28"/>
          <w:szCs w:val="28"/>
        </w:rPr>
        <w:t>Идринский район в сети Интернет</w:t>
      </w:r>
      <w:r w:rsidRPr="006601E0">
        <w:rPr>
          <w:sz w:val="28"/>
          <w:szCs w:val="28"/>
        </w:rPr>
        <w:t>.</w:t>
      </w:r>
    </w:p>
    <w:p w:rsidR="00A72A39" w:rsidRDefault="00A72A39" w:rsidP="008241C4">
      <w:pPr>
        <w:pStyle w:val="ConsPlusNormal"/>
        <w:spacing w:line="276" w:lineRule="auto"/>
        <w:ind w:firstLine="540"/>
        <w:jc w:val="both"/>
      </w:pPr>
    </w:p>
    <w:p w:rsidR="00A72A39" w:rsidRDefault="00A72A39" w:rsidP="00A72A39">
      <w:pPr>
        <w:pStyle w:val="ConsPlusNormal"/>
        <w:spacing w:before="200"/>
        <w:jc w:val="both"/>
        <w:rPr>
          <w:sz w:val="28"/>
          <w:szCs w:val="28"/>
        </w:rPr>
      </w:pPr>
      <w:r w:rsidRPr="00A72A39">
        <w:rPr>
          <w:sz w:val="28"/>
          <w:szCs w:val="28"/>
        </w:rPr>
        <w:t>Предсе</w:t>
      </w:r>
      <w:r w:rsidR="00D26F4A">
        <w:rPr>
          <w:sz w:val="28"/>
          <w:szCs w:val="28"/>
        </w:rPr>
        <w:t>д</w:t>
      </w:r>
      <w:r w:rsidRPr="00A72A39">
        <w:rPr>
          <w:sz w:val="28"/>
          <w:szCs w:val="28"/>
        </w:rPr>
        <w:t>атель</w:t>
      </w:r>
      <w:r w:rsidR="00E37B44">
        <w:rPr>
          <w:sz w:val="28"/>
          <w:szCs w:val="28"/>
        </w:rPr>
        <w:t xml:space="preserve"> Идринского</w:t>
      </w:r>
      <w:r w:rsidR="00E37B44">
        <w:rPr>
          <w:sz w:val="28"/>
          <w:szCs w:val="28"/>
        </w:rPr>
        <w:tab/>
      </w:r>
      <w:r w:rsidR="00E37B44">
        <w:rPr>
          <w:sz w:val="28"/>
          <w:szCs w:val="28"/>
        </w:rPr>
        <w:tab/>
      </w:r>
      <w:r w:rsidR="00E37B44">
        <w:rPr>
          <w:sz w:val="28"/>
          <w:szCs w:val="28"/>
        </w:rPr>
        <w:tab/>
      </w:r>
      <w:r w:rsidR="00E37B44">
        <w:rPr>
          <w:sz w:val="28"/>
          <w:szCs w:val="28"/>
        </w:rPr>
        <w:tab/>
      </w:r>
      <w:r w:rsidR="00E37B44">
        <w:rPr>
          <w:sz w:val="28"/>
          <w:szCs w:val="28"/>
        </w:rPr>
        <w:tab/>
      </w:r>
      <w:bookmarkStart w:id="0" w:name="_GoBack"/>
      <w:bookmarkEnd w:id="0"/>
      <w:r w:rsidR="00E37B44">
        <w:rPr>
          <w:sz w:val="28"/>
          <w:szCs w:val="28"/>
        </w:rPr>
        <w:t xml:space="preserve"> Исполняющий </w:t>
      </w:r>
      <w:r w:rsidR="007E3AF4">
        <w:rPr>
          <w:sz w:val="28"/>
          <w:szCs w:val="28"/>
        </w:rPr>
        <w:t>обязанности</w:t>
      </w:r>
    </w:p>
    <w:p w:rsidR="00AF6596" w:rsidRDefault="00A72A39">
      <w:pPr>
        <w:pStyle w:val="ConsPlusNormal"/>
        <w:jc w:val="both"/>
      </w:pPr>
      <w:r w:rsidRPr="00A72A39">
        <w:rPr>
          <w:sz w:val="28"/>
          <w:szCs w:val="28"/>
        </w:rPr>
        <w:t>районного Совета депутатов</w:t>
      </w:r>
      <w:r w:rsidR="00473A5B">
        <w:rPr>
          <w:sz w:val="28"/>
          <w:szCs w:val="28"/>
        </w:rPr>
        <w:tab/>
      </w:r>
      <w:r w:rsidR="007E3AF4">
        <w:rPr>
          <w:sz w:val="28"/>
          <w:szCs w:val="28"/>
        </w:rPr>
        <w:tab/>
      </w:r>
      <w:r w:rsidR="007E3AF4">
        <w:rPr>
          <w:sz w:val="28"/>
          <w:szCs w:val="28"/>
        </w:rPr>
        <w:tab/>
      </w:r>
      <w:r w:rsidR="007E3AF4">
        <w:rPr>
          <w:sz w:val="28"/>
          <w:szCs w:val="28"/>
        </w:rPr>
        <w:tab/>
      </w:r>
      <w:r w:rsidR="0048409E">
        <w:rPr>
          <w:sz w:val="28"/>
          <w:szCs w:val="28"/>
        </w:rPr>
        <w:tab/>
        <w:t xml:space="preserve"> главы</w:t>
      </w:r>
      <w:r w:rsidR="007E3AF4">
        <w:rPr>
          <w:sz w:val="28"/>
          <w:szCs w:val="28"/>
        </w:rPr>
        <w:t xml:space="preserve"> Идринского района</w:t>
      </w:r>
    </w:p>
    <w:p w:rsidR="00AF6596" w:rsidRDefault="00AF6596">
      <w:pPr>
        <w:pStyle w:val="ConsPlusNormal"/>
        <w:jc w:val="both"/>
      </w:pPr>
    </w:p>
    <w:p w:rsidR="008241C4" w:rsidRDefault="0048409E" w:rsidP="004840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73A5B" w:rsidRPr="00473A5B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="00473A5B" w:rsidRPr="00473A5B">
        <w:rPr>
          <w:sz w:val="28"/>
          <w:szCs w:val="28"/>
        </w:rPr>
        <w:t>Букатов</w:t>
      </w:r>
      <w:r w:rsidR="00473A5B">
        <w:rPr>
          <w:sz w:val="28"/>
          <w:szCs w:val="28"/>
        </w:rPr>
        <w:tab/>
      </w:r>
      <w:r w:rsidR="00473A5B">
        <w:rPr>
          <w:sz w:val="28"/>
          <w:szCs w:val="28"/>
        </w:rPr>
        <w:tab/>
      </w:r>
      <w:r w:rsidR="00473A5B">
        <w:rPr>
          <w:sz w:val="28"/>
          <w:szCs w:val="28"/>
        </w:rPr>
        <w:tab/>
      </w:r>
      <w:r w:rsidR="00473A5B">
        <w:rPr>
          <w:sz w:val="28"/>
          <w:szCs w:val="28"/>
        </w:rPr>
        <w:tab/>
      </w:r>
      <w:r w:rsidR="00473A5B">
        <w:rPr>
          <w:sz w:val="28"/>
          <w:szCs w:val="28"/>
        </w:rPr>
        <w:tab/>
        <w:t xml:space="preserve">      </w:t>
      </w:r>
      <w:r w:rsidR="007E3A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7E3AF4">
        <w:rPr>
          <w:sz w:val="28"/>
          <w:szCs w:val="28"/>
        </w:rPr>
        <w:t>Н.П.</w:t>
      </w:r>
      <w:r>
        <w:rPr>
          <w:sz w:val="28"/>
          <w:szCs w:val="28"/>
        </w:rPr>
        <w:t xml:space="preserve"> </w:t>
      </w:r>
      <w:r w:rsidR="007E3AF4">
        <w:rPr>
          <w:sz w:val="28"/>
          <w:szCs w:val="28"/>
        </w:rPr>
        <w:t>Антипова</w:t>
      </w:r>
    </w:p>
    <w:p w:rsidR="008241C4" w:rsidRDefault="00473A5B" w:rsidP="004840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09E">
        <w:rPr>
          <w:sz w:val="28"/>
          <w:szCs w:val="28"/>
        </w:rPr>
        <w:t xml:space="preserve">                                                                                  </w:t>
      </w:r>
    </w:p>
    <w:p w:rsidR="008241C4" w:rsidRDefault="008241C4" w:rsidP="0048409E">
      <w:pPr>
        <w:pStyle w:val="ConsPlusNormal"/>
        <w:jc w:val="both"/>
        <w:rPr>
          <w:sz w:val="28"/>
          <w:szCs w:val="28"/>
        </w:rPr>
      </w:pPr>
    </w:p>
    <w:p w:rsidR="005F28FB" w:rsidRDefault="008241C4" w:rsidP="004840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5F28FB" w:rsidRDefault="005F28FB" w:rsidP="0048409E">
      <w:pPr>
        <w:pStyle w:val="ConsPlusNormal"/>
        <w:jc w:val="both"/>
        <w:rPr>
          <w:sz w:val="28"/>
          <w:szCs w:val="28"/>
        </w:rPr>
      </w:pPr>
    </w:p>
    <w:p w:rsidR="005F28FB" w:rsidRDefault="005F28FB" w:rsidP="0048409E">
      <w:pPr>
        <w:pStyle w:val="ConsPlusNormal"/>
        <w:jc w:val="both"/>
        <w:rPr>
          <w:sz w:val="28"/>
          <w:szCs w:val="28"/>
        </w:rPr>
      </w:pPr>
    </w:p>
    <w:p w:rsidR="005F28FB" w:rsidRDefault="005F28FB" w:rsidP="0048409E">
      <w:pPr>
        <w:pStyle w:val="ConsPlusNormal"/>
        <w:jc w:val="both"/>
        <w:rPr>
          <w:sz w:val="28"/>
          <w:szCs w:val="28"/>
        </w:rPr>
      </w:pPr>
    </w:p>
    <w:p w:rsidR="005F28FB" w:rsidRDefault="005F28FB" w:rsidP="0048409E">
      <w:pPr>
        <w:pStyle w:val="ConsPlusNormal"/>
        <w:jc w:val="both"/>
        <w:rPr>
          <w:sz w:val="28"/>
          <w:szCs w:val="28"/>
        </w:rPr>
      </w:pPr>
    </w:p>
    <w:p w:rsidR="005F28FB" w:rsidRDefault="005F28FB" w:rsidP="0048409E">
      <w:pPr>
        <w:pStyle w:val="ConsPlusNormal"/>
        <w:jc w:val="both"/>
        <w:rPr>
          <w:sz w:val="28"/>
          <w:szCs w:val="28"/>
        </w:rPr>
      </w:pPr>
    </w:p>
    <w:p w:rsidR="005F28FB" w:rsidRDefault="005F28FB" w:rsidP="0048409E">
      <w:pPr>
        <w:pStyle w:val="ConsPlusNormal"/>
        <w:jc w:val="both"/>
        <w:rPr>
          <w:sz w:val="28"/>
          <w:szCs w:val="28"/>
        </w:rPr>
      </w:pPr>
    </w:p>
    <w:p w:rsidR="00AF6596" w:rsidRPr="0026371F" w:rsidRDefault="00D202BA" w:rsidP="004840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AF6596" w:rsidRPr="0026371F">
        <w:rPr>
          <w:sz w:val="28"/>
          <w:szCs w:val="28"/>
        </w:rPr>
        <w:t>Приложение</w:t>
      </w:r>
      <w:r w:rsidR="00AE6AE4">
        <w:rPr>
          <w:sz w:val="28"/>
          <w:szCs w:val="28"/>
        </w:rPr>
        <w:t xml:space="preserve"> № 1</w:t>
      </w:r>
    </w:p>
    <w:p w:rsidR="00AF6596" w:rsidRPr="0026371F" w:rsidRDefault="0048409E" w:rsidP="0048409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F28FB">
        <w:rPr>
          <w:sz w:val="28"/>
          <w:szCs w:val="28"/>
        </w:rPr>
        <w:t xml:space="preserve">                        </w:t>
      </w:r>
      <w:r w:rsidR="00AF6596" w:rsidRPr="0026371F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="00AF6596" w:rsidRPr="0026371F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</w:t>
      </w:r>
      <w:r w:rsidR="0026371F">
        <w:rPr>
          <w:sz w:val="28"/>
          <w:szCs w:val="28"/>
        </w:rPr>
        <w:t>Идринского</w:t>
      </w:r>
      <w:r w:rsidR="00AF6596" w:rsidRPr="002637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</w:p>
    <w:p w:rsidR="00102D53" w:rsidRDefault="00E37B44" w:rsidP="00E37B4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48409E">
        <w:rPr>
          <w:sz w:val="28"/>
          <w:szCs w:val="28"/>
        </w:rPr>
        <w:t xml:space="preserve">районного </w:t>
      </w:r>
      <w:r w:rsidR="00AF6596" w:rsidRPr="0026371F">
        <w:rPr>
          <w:sz w:val="28"/>
          <w:szCs w:val="28"/>
        </w:rPr>
        <w:t>Совета депутатов</w:t>
      </w:r>
    </w:p>
    <w:p w:rsidR="00AF6596" w:rsidRPr="0026371F" w:rsidRDefault="0048409E" w:rsidP="0048409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F28FB">
        <w:rPr>
          <w:sz w:val="28"/>
          <w:szCs w:val="28"/>
        </w:rPr>
        <w:t xml:space="preserve">                    </w:t>
      </w:r>
      <w:r w:rsidR="00E37B44">
        <w:rPr>
          <w:sz w:val="28"/>
          <w:szCs w:val="28"/>
        </w:rPr>
        <w:t xml:space="preserve">       </w:t>
      </w:r>
      <w:r w:rsidR="005F28FB">
        <w:rPr>
          <w:sz w:val="28"/>
          <w:szCs w:val="28"/>
        </w:rPr>
        <w:t xml:space="preserve"> </w:t>
      </w:r>
      <w:r w:rsidR="0026371F">
        <w:rPr>
          <w:sz w:val="28"/>
          <w:szCs w:val="28"/>
        </w:rPr>
        <w:t>о</w:t>
      </w:r>
      <w:r w:rsidR="00E37B44">
        <w:rPr>
          <w:sz w:val="28"/>
          <w:szCs w:val="28"/>
        </w:rPr>
        <w:t>т 25.02.</w:t>
      </w:r>
      <w:r>
        <w:rPr>
          <w:sz w:val="28"/>
          <w:szCs w:val="28"/>
        </w:rPr>
        <w:t>20</w:t>
      </w:r>
      <w:r w:rsidR="005F28FB">
        <w:rPr>
          <w:sz w:val="28"/>
          <w:szCs w:val="28"/>
        </w:rPr>
        <w:t>20</w:t>
      </w:r>
      <w:r w:rsidR="00E37B44">
        <w:rPr>
          <w:sz w:val="28"/>
          <w:szCs w:val="28"/>
        </w:rPr>
        <w:t xml:space="preserve"> г.</w:t>
      </w:r>
      <w:r w:rsidR="005F2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E37B44">
        <w:rPr>
          <w:sz w:val="28"/>
          <w:szCs w:val="28"/>
        </w:rPr>
        <w:t xml:space="preserve"> 31-247-р</w:t>
      </w:r>
      <w:r>
        <w:rPr>
          <w:sz w:val="28"/>
          <w:szCs w:val="28"/>
        </w:rPr>
        <w:t xml:space="preserve"> </w:t>
      </w:r>
      <w:r w:rsidR="0026371F">
        <w:rPr>
          <w:sz w:val="28"/>
          <w:szCs w:val="28"/>
        </w:rPr>
        <w:t xml:space="preserve"> </w:t>
      </w:r>
      <w:r w:rsidR="00102D53">
        <w:rPr>
          <w:sz w:val="28"/>
          <w:szCs w:val="28"/>
        </w:rPr>
        <w:t xml:space="preserve">  </w:t>
      </w:r>
      <w:r w:rsidR="00AF6596" w:rsidRPr="0026371F">
        <w:rPr>
          <w:sz w:val="28"/>
          <w:szCs w:val="28"/>
        </w:rPr>
        <w:t xml:space="preserve"> </w:t>
      </w:r>
      <w:r w:rsidR="0026371F">
        <w:rPr>
          <w:sz w:val="28"/>
          <w:szCs w:val="28"/>
        </w:rPr>
        <w:t xml:space="preserve">  </w:t>
      </w:r>
      <w:r w:rsidR="00AF6596" w:rsidRPr="0026371F">
        <w:rPr>
          <w:sz w:val="28"/>
          <w:szCs w:val="28"/>
        </w:rPr>
        <w:t xml:space="preserve">  </w:t>
      </w:r>
      <w:r w:rsidR="00102D53">
        <w:rPr>
          <w:sz w:val="28"/>
          <w:szCs w:val="28"/>
        </w:rPr>
        <w:t xml:space="preserve">           </w:t>
      </w:r>
      <w:r w:rsidR="00AF6596" w:rsidRPr="0026371F">
        <w:rPr>
          <w:sz w:val="28"/>
          <w:szCs w:val="28"/>
        </w:rPr>
        <w:t xml:space="preserve"> </w:t>
      </w:r>
      <w:r w:rsidR="0026371F">
        <w:rPr>
          <w:sz w:val="28"/>
          <w:szCs w:val="28"/>
        </w:rPr>
        <w:t xml:space="preserve">          </w:t>
      </w:r>
    </w:p>
    <w:p w:rsidR="00AE6AE4" w:rsidRDefault="00AE6AE4" w:rsidP="00AE6AE4">
      <w:pPr>
        <w:pStyle w:val="ConsPlusTitle"/>
        <w:jc w:val="center"/>
      </w:pPr>
    </w:p>
    <w:p w:rsidR="001361E4" w:rsidRPr="001361E4" w:rsidRDefault="00AE6AE4" w:rsidP="00AE6AE4">
      <w:pPr>
        <w:pStyle w:val="ConsPlusTitle"/>
        <w:jc w:val="center"/>
        <w:rPr>
          <w:sz w:val="24"/>
          <w:szCs w:val="24"/>
        </w:rPr>
      </w:pPr>
      <w:r w:rsidRPr="001361E4">
        <w:rPr>
          <w:sz w:val="24"/>
          <w:szCs w:val="24"/>
        </w:rPr>
        <w:t>ПОРЯДОК</w:t>
      </w:r>
      <w:r w:rsidR="00831DDC" w:rsidRPr="001361E4">
        <w:rPr>
          <w:sz w:val="24"/>
          <w:szCs w:val="24"/>
        </w:rPr>
        <w:t xml:space="preserve"> </w:t>
      </w:r>
      <w:r w:rsidRPr="001361E4">
        <w:rPr>
          <w:sz w:val="24"/>
          <w:szCs w:val="24"/>
        </w:rPr>
        <w:t>ПРОВЕДЕНИЯ ОСМОТРА</w:t>
      </w:r>
      <w:r w:rsidR="001361E4" w:rsidRPr="001361E4">
        <w:rPr>
          <w:sz w:val="24"/>
          <w:szCs w:val="24"/>
        </w:rPr>
        <w:t xml:space="preserve"> </w:t>
      </w:r>
      <w:r w:rsidRPr="001361E4">
        <w:rPr>
          <w:sz w:val="24"/>
          <w:szCs w:val="24"/>
        </w:rPr>
        <w:t>ЗДАНИЙ, СООРУЖЕНИЙ, РАСПОЛОЖЕННЫХ</w:t>
      </w:r>
      <w:r w:rsidR="001361E4" w:rsidRPr="001361E4">
        <w:rPr>
          <w:sz w:val="24"/>
          <w:szCs w:val="24"/>
        </w:rPr>
        <w:t xml:space="preserve"> </w:t>
      </w:r>
      <w:r w:rsidRPr="001361E4">
        <w:rPr>
          <w:sz w:val="24"/>
          <w:szCs w:val="24"/>
        </w:rPr>
        <w:t xml:space="preserve">НА ТЕРРИТОРИИ </w:t>
      </w:r>
      <w:r w:rsidR="00831DDC" w:rsidRPr="001361E4">
        <w:rPr>
          <w:sz w:val="24"/>
          <w:szCs w:val="24"/>
        </w:rPr>
        <w:t>ИДРИНСКОГО</w:t>
      </w:r>
      <w:r w:rsidRPr="001361E4">
        <w:rPr>
          <w:sz w:val="24"/>
          <w:szCs w:val="24"/>
        </w:rPr>
        <w:t xml:space="preserve"> РАЙОНА, </w:t>
      </w:r>
    </w:p>
    <w:p w:rsidR="00AE6AE4" w:rsidRPr="001361E4" w:rsidRDefault="00AE6AE4" w:rsidP="001361E4">
      <w:pPr>
        <w:pStyle w:val="ConsPlusTitle"/>
        <w:spacing w:after="240"/>
        <w:jc w:val="center"/>
        <w:rPr>
          <w:i/>
          <w:sz w:val="24"/>
          <w:szCs w:val="24"/>
        </w:rPr>
      </w:pPr>
      <w:r w:rsidRPr="001361E4">
        <w:rPr>
          <w:sz w:val="24"/>
          <w:szCs w:val="24"/>
        </w:rPr>
        <w:t>В ЦЕЛЯХ ОЦЕНКИ</w:t>
      </w:r>
      <w:r w:rsidR="001361E4" w:rsidRPr="001361E4">
        <w:rPr>
          <w:sz w:val="24"/>
          <w:szCs w:val="24"/>
        </w:rPr>
        <w:t xml:space="preserve"> </w:t>
      </w:r>
      <w:r w:rsidRPr="001361E4">
        <w:rPr>
          <w:sz w:val="24"/>
          <w:szCs w:val="24"/>
        </w:rPr>
        <w:t>ИХ ТЕХНИЧЕСКОГО СОСТОЯНИЯ И</w:t>
      </w:r>
      <w:r w:rsidR="001361E4" w:rsidRPr="001361E4">
        <w:rPr>
          <w:sz w:val="24"/>
          <w:szCs w:val="24"/>
        </w:rPr>
        <w:t xml:space="preserve"> </w:t>
      </w:r>
      <w:r w:rsidRPr="001361E4">
        <w:rPr>
          <w:sz w:val="24"/>
          <w:szCs w:val="24"/>
        </w:rPr>
        <w:t>НАДЛЕЖАЩЕГО</w:t>
      </w:r>
      <w:r w:rsidR="001361E4" w:rsidRPr="001361E4">
        <w:rPr>
          <w:sz w:val="24"/>
          <w:szCs w:val="24"/>
        </w:rPr>
        <w:t xml:space="preserve"> </w:t>
      </w:r>
      <w:r w:rsidRPr="001361E4">
        <w:rPr>
          <w:sz w:val="24"/>
          <w:szCs w:val="24"/>
        </w:rPr>
        <w:t>ТЕХНИЧЕСКОГО ОБСЛУЖИВАНИЯ</w:t>
      </w:r>
      <w:r w:rsidR="001361E4" w:rsidRPr="001361E4">
        <w:rPr>
          <w:sz w:val="24"/>
          <w:szCs w:val="24"/>
        </w:rPr>
        <w:t xml:space="preserve">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</w:t>
      </w:r>
    </w:p>
    <w:p w:rsidR="00AE6AE4" w:rsidRDefault="00AE6AE4" w:rsidP="00AE6AE4">
      <w:pPr>
        <w:pStyle w:val="ConsPlusNormal"/>
        <w:jc w:val="both"/>
      </w:pPr>
    </w:p>
    <w:p w:rsidR="00AE6AE4" w:rsidRPr="001361E4" w:rsidRDefault="00AE6AE4" w:rsidP="007223B7">
      <w:pPr>
        <w:pStyle w:val="ConsPlusTitle"/>
        <w:spacing w:after="240"/>
        <w:jc w:val="center"/>
        <w:outlineLvl w:val="1"/>
        <w:rPr>
          <w:sz w:val="24"/>
          <w:szCs w:val="24"/>
        </w:rPr>
      </w:pPr>
      <w:r w:rsidRPr="001361E4">
        <w:rPr>
          <w:sz w:val="24"/>
          <w:szCs w:val="24"/>
        </w:rPr>
        <w:t>1. ОБЩИЕ ПОЛОЖЕНИЯ</w:t>
      </w:r>
    </w:p>
    <w:p w:rsidR="00AE6AE4" w:rsidRDefault="00AE6AE4" w:rsidP="00AE6AE4">
      <w:pPr>
        <w:pStyle w:val="ConsPlusNormal"/>
        <w:jc w:val="both"/>
      </w:pPr>
    </w:p>
    <w:p w:rsidR="00AE6AE4" w:rsidRPr="00831DDC" w:rsidRDefault="00F807D6" w:rsidP="00AE6AE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E6AE4" w:rsidRPr="00831DDC">
        <w:rPr>
          <w:sz w:val="28"/>
          <w:szCs w:val="28"/>
        </w:rPr>
        <w:t xml:space="preserve">Порядок проведения осмотра зданий, сооружений, расположенных на территории </w:t>
      </w:r>
      <w:r w:rsidR="00115D78">
        <w:rPr>
          <w:sz w:val="28"/>
          <w:szCs w:val="28"/>
        </w:rPr>
        <w:t>Идринского</w:t>
      </w:r>
      <w:r w:rsidR="00AE6AE4" w:rsidRPr="00831DDC">
        <w:rPr>
          <w:sz w:val="28"/>
          <w:szCs w:val="28"/>
        </w:rPr>
        <w:t xml:space="preserve"> района, в целях оценки их технического состояния и надлежащего технического обслуживания (далее - Порядок) разработан в соответствии с Градостроительным </w:t>
      </w:r>
      <w:r w:rsidR="00115D78">
        <w:rPr>
          <w:sz w:val="28"/>
          <w:szCs w:val="28"/>
        </w:rPr>
        <w:t xml:space="preserve">кодексом </w:t>
      </w:r>
      <w:r w:rsidR="00AE6AE4" w:rsidRPr="00831DDC">
        <w:rPr>
          <w:sz w:val="28"/>
          <w:szCs w:val="28"/>
        </w:rPr>
        <w:t xml:space="preserve">Российской Федерации, Федеральным </w:t>
      </w:r>
      <w:r w:rsidR="00115D78">
        <w:rPr>
          <w:sz w:val="28"/>
          <w:szCs w:val="28"/>
        </w:rPr>
        <w:t xml:space="preserve">законом </w:t>
      </w:r>
      <w:r w:rsidR="00AE6AE4" w:rsidRPr="00831DDC">
        <w:rPr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Федеральным </w:t>
      </w:r>
      <w:r w:rsidR="007223B7">
        <w:rPr>
          <w:sz w:val="28"/>
          <w:szCs w:val="28"/>
        </w:rPr>
        <w:t xml:space="preserve">законом </w:t>
      </w:r>
      <w:r w:rsidR="00AE6AE4" w:rsidRPr="00831DDC">
        <w:rPr>
          <w:sz w:val="28"/>
          <w:szCs w:val="28"/>
        </w:rPr>
        <w:t xml:space="preserve">от 30.12.2009 N 384-ФЗ "Технический регламент о безопасности зданий и сооружений", </w:t>
      </w:r>
      <w:r w:rsidR="007223B7">
        <w:rPr>
          <w:sz w:val="28"/>
          <w:szCs w:val="28"/>
        </w:rPr>
        <w:t>Уставом Идринского</w:t>
      </w:r>
      <w:r w:rsidR="00AE6AE4" w:rsidRPr="00831DDC">
        <w:rPr>
          <w:sz w:val="28"/>
          <w:szCs w:val="28"/>
        </w:rPr>
        <w:t xml:space="preserve"> района.</w:t>
      </w:r>
    </w:p>
    <w:p w:rsidR="00AE6AE4" w:rsidRPr="00831DDC" w:rsidRDefault="00AE6AE4" w:rsidP="00AE6AE4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1DDC">
        <w:rPr>
          <w:sz w:val="28"/>
          <w:szCs w:val="28"/>
        </w:rPr>
        <w:t xml:space="preserve">1.2. </w:t>
      </w:r>
      <w:r w:rsidR="00136F7E" w:rsidRPr="00136F7E">
        <w:rPr>
          <w:sz w:val="28"/>
          <w:szCs w:val="28"/>
        </w:rPr>
        <w:t>Порядок регламентирует проведение осмотра зданий, сооружений нез</w:t>
      </w:r>
      <w:r w:rsidR="00136F7E">
        <w:rPr>
          <w:sz w:val="28"/>
          <w:szCs w:val="28"/>
        </w:rPr>
        <w:t xml:space="preserve">ависимо от формы собственности, </w:t>
      </w:r>
      <w:r w:rsidR="00136F7E" w:rsidRPr="00136F7E">
        <w:rPr>
          <w:sz w:val="28"/>
          <w:szCs w:val="28"/>
        </w:rPr>
        <w:t>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законами,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также - осмотр зданий, сооружений) и выдачу рекомендаций о мер</w:t>
      </w:r>
      <w:r w:rsidR="00042B9B">
        <w:rPr>
          <w:sz w:val="28"/>
          <w:szCs w:val="28"/>
        </w:rPr>
        <w:t>а</w:t>
      </w:r>
      <w:r w:rsidR="00136F7E" w:rsidRPr="00136F7E">
        <w:rPr>
          <w:sz w:val="28"/>
          <w:szCs w:val="28"/>
        </w:rPr>
        <w:t>х</w:t>
      </w:r>
      <w:r w:rsidR="00136F7E">
        <w:rPr>
          <w:sz w:val="28"/>
          <w:szCs w:val="28"/>
        </w:rPr>
        <w:t xml:space="preserve"> </w:t>
      </w:r>
      <w:r w:rsidR="00136F7E" w:rsidRPr="00136F7E">
        <w:rPr>
          <w:sz w:val="28"/>
          <w:szCs w:val="28"/>
        </w:rPr>
        <w:t xml:space="preserve"> по устранению выявленных в ходе такого осмотра нарушений (далее также - выдача рекомендаций)</w:t>
      </w:r>
      <w:r w:rsidRPr="00831DDC">
        <w:rPr>
          <w:sz w:val="28"/>
          <w:szCs w:val="28"/>
        </w:rPr>
        <w:t>.</w:t>
      </w:r>
    </w:p>
    <w:p w:rsidR="00136F7E" w:rsidRPr="00136F7E" w:rsidRDefault="00AE6AE4" w:rsidP="00136F7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1DDC">
        <w:rPr>
          <w:sz w:val="28"/>
          <w:szCs w:val="28"/>
        </w:rPr>
        <w:t>1.3.</w:t>
      </w:r>
      <w:r w:rsidR="00136F7E">
        <w:rPr>
          <w:sz w:val="28"/>
          <w:szCs w:val="28"/>
        </w:rPr>
        <w:t xml:space="preserve"> </w:t>
      </w:r>
      <w:r w:rsidR="00136F7E" w:rsidRPr="00136F7E">
        <w:rPr>
          <w:sz w:val="28"/>
          <w:szCs w:val="28"/>
        </w:rPr>
        <w:t>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136F7E" w:rsidRPr="00136F7E" w:rsidRDefault="00AE6AE4" w:rsidP="00136F7E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831DDC">
        <w:rPr>
          <w:sz w:val="28"/>
          <w:szCs w:val="28"/>
        </w:rPr>
        <w:t>1.</w:t>
      </w:r>
      <w:r w:rsidR="00136F7E">
        <w:rPr>
          <w:sz w:val="28"/>
          <w:szCs w:val="28"/>
        </w:rPr>
        <w:t>4</w:t>
      </w:r>
      <w:r w:rsidRPr="00831DDC">
        <w:rPr>
          <w:sz w:val="28"/>
          <w:szCs w:val="28"/>
        </w:rPr>
        <w:t xml:space="preserve">. </w:t>
      </w:r>
      <w:r w:rsidR="00136F7E" w:rsidRPr="00136F7E">
        <w:rPr>
          <w:sz w:val="28"/>
          <w:szCs w:val="28"/>
        </w:rPr>
        <w:t>Основными задач</w:t>
      </w:r>
      <w:r w:rsidR="00136F7E">
        <w:rPr>
          <w:sz w:val="28"/>
          <w:szCs w:val="28"/>
        </w:rPr>
        <w:t>ами проведения осмотр</w:t>
      </w:r>
      <w:r w:rsidR="00042B9B">
        <w:rPr>
          <w:sz w:val="28"/>
          <w:szCs w:val="28"/>
        </w:rPr>
        <w:t>ов</w:t>
      </w:r>
      <w:r w:rsidR="00136F7E">
        <w:rPr>
          <w:sz w:val="28"/>
          <w:szCs w:val="28"/>
        </w:rPr>
        <w:t xml:space="preserve"> являются </w:t>
      </w:r>
      <w:r w:rsidR="00136F7E" w:rsidRPr="00136F7E">
        <w:rPr>
          <w:sz w:val="28"/>
          <w:szCs w:val="28"/>
        </w:rPr>
        <w:t>профилактика нарушений требований законодательства</w:t>
      </w:r>
      <w:r w:rsidR="00D202BA">
        <w:rPr>
          <w:sz w:val="28"/>
          <w:szCs w:val="28"/>
        </w:rPr>
        <w:t>,</w:t>
      </w:r>
      <w:r w:rsidR="00136F7E" w:rsidRPr="00136F7E">
        <w:rPr>
          <w:sz w:val="28"/>
          <w:szCs w:val="28"/>
        </w:rPr>
        <w:t xml:space="preserve"> защита прав физических и юридических лиц при эксплуатации зданий, сооружений.</w:t>
      </w:r>
    </w:p>
    <w:p w:rsidR="00AE6AE4" w:rsidRPr="00831DDC" w:rsidRDefault="00AE6AE4" w:rsidP="00AE6AE4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AE6AE4" w:rsidRDefault="00AE6AE4" w:rsidP="00AE6AE4">
      <w:pPr>
        <w:pStyle w:val="ConsPlusNormal"/>
        <w:jc w:val="both"/>
      </w:pPr>
    </w:p>
    <w:p w:rsidR="004B6000" w:rsidRDefault="004B6000" w:rsidP="00AE6AE4">
      <w:pPr>
        <w:pStyle w:val="ConsPlusTitle"/>
        <w:jc w:val="center"/>
        <w:outlineLvl w:val="1"/>
        <w:rPr>
          <w:sz w:val="24"/>
          <w:szCs w:val="24"/>
        </w:rPr>
      </w:pPr>
    </w:p>
    <w:p w:rsidR="004B6000" w:rsidRDefault="004B6000" w:rsidP="00AE6AE4">
      <w:pPr>
        <w:pStyle w:val="ConsPlusTitle"/>
        <w:jc w:val="center"/>
        <w:outlineLvl w:val="1"/>
        <w:rPr>
          <w:sz w:val="24"/>
          <w:szCs w:val="24"/>
        </w:rPr>
      </w:pPr>
    </w:p>
    <w:p w:rsidR="0020004A" w:rsidRDefault="0020004A" w:rsidP="00AE6AE4">
      <w:pPr>
        <w:pStyle w:val="ConsPlusTitle"/>
        <w:jc w:val="center"/>
        <w:outlineLvl w:val="1"/>
        <w:rPr>
          <w:sz w:val="24"/>
          <w:szCs w:val="24"/>
        </w:rPr>
      </w:pPr>
    </w:p>
    <w:p w:rsidR="00AE6AE4" w:rsidRPr="00042B9B" w:rsidRDefault="00AE6AE4" w:rsidP="00AE6AE4">
      <w:pPr>
        <w:pStyle w:val="ConsPlusTitle"/>
        <w:jc w:val="center"/>
        <w:outlineLvl w:val="1"/>
        <w:rPr>
          <w:sz w:val="24"/>
          <w:szCs w:val="24"/>
        </w:rPr>
      </w:pPr>
      <w:r w:rsidRPr="00042B9B">
        <w:rPr>
          <w:sz w:val="24"/>
          <w:szCs w:val="24"/>
        </w:rPr>
        <w:t>2. ПОРЯДОК ОСУЩЕСТВЛЕНИЯ ОСМОТРА ЗДАНИЙ, СООРУЖЕНИЙ</w:t>
      </w:r>
    </w:p>
    <w:p w:rsidR="00AE6AE4" w:rsidRPr="00042B9B" w:rsidRDefault="00AE6AE4" w:rsidP="00AE6AE4">
      <w:pPr>
        <w:pStyle w:val="ConsPlusTitle"/>
        <w:jc w:val="center"/>
        <w:rPr>
          <w:sz w:val="24"/>
          <w:szCs w:val="24"/>
        </w:rPr>
      </w:pPr>
      <w:r w:rsidRPr="00042B9B">
        <w:rPr>
          <w:sz w:val="24"/>
          <w:szCs w:val="24"/>
        </w:rPr>
        <w:t>И ВЫДАЧИ РЕКОМЕНДАЦИЙ О МЕРАХ ПО УСТРАНЕНИЮ</w:t>
      </w:r>
    </w:p>
    <w:p w:rsidR="00AE6AE4" w:rsidRPr="00042B9B" w:rsidRDefault="00AE6AE4" w:rsidP="00AE6AE4">
      <w:pPr>
        <w:pStyle w:val="ConsPlusTitle"/>
        <w:jc w:val="center"/>
        <w:rPr>
          <w:sz w:val="24"/>
          <w:szCs w:val="24"/>
        </w:rPr>
      </w:pPr>
      <w:r w:rsidRPr="00042B9B">
        <w:rPr>
          <w:sz w:val="24"/>
          <w:szCs w:val="24"/>
        </w:rPr>
        <w:t>ВЫЯВЛЕННЫХ НАРУШЕНИЙ</w:t>
      </w:r>
    </w:p>
    <w:p w:rsidR="00AE6AE4" w:rsidRDefault="00AE6AE4" w:rsidP="00AE6AE4">
      <w:pPr>
        <w:pStyle w:val="ConsPlusNormal"/>
        <w:jc w:val="both"/>
      </w:pPr>
    </w:p>
    <w:p w:rsidR="00042B9B" w:rsidRPr="00F807D6" w:rsidRDefault="00042B9B" w:rsidP="00217926">
      <w:pPr>
        <w:pStyle w:val="ConsPlusNormal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2.1. Проведение осмотр</w:t>
      </w:r>
      <w:r w:rsidR="00217926">
        <w:rPr>
          <w:sz w:val="28"/>
          <w:szCs w:val="28"/>
        </w:rPr>
        <w:t>а</w:t>
      </w:r>
      <w:r w:rsidRPr="00F807D6">
        <w:rPr>
          <w:sz w:val="28"/>
          <w:szCs w:val="28"/>
        </w:rPr>
        <w:t xml:space="preserve"> здани</w:t>
      </w:r>
      <w:r w:rsidR="00217926">
        <w:rPr>
          <w:sz w:val="28"/>
          <w:szCs w:val="28"/>
        </w:rPr>
        <w:t>я</w:t>
      </w:r>
      <w:r w:rsidRPr="00F807D6">
        <w:rPr>
          <w:sz w:val="28"/>
          <w:szCs w:val="28"/>
        </w:rPr>
        <w:t>, сооружени</w:t>
      </w:r>
      <w:r w:rsidR="00217926">
        <w:rPr>
          <w:sz w:val="28"/>
          <w:szCs w:val="28"/>
        </w:rPr>
        <w:t>я</w:t>
      </w:r>
      <w:r w:rsidRPr="00F807D6">
        <w:rPr>
          <w:sz w:val="28"/>
          <w:szCs w:val="28"/>
        </w:rPr>
        <w:t xml:space="preserve">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</w:t>
      </w:r>
      <w:r w:rsidR="00217926">
        <w:rPr>
          <w:sz w:val="28"/>
          <w:szCs w:val="28"/>
        </w:rPr>
        <w:t>я</w:t>
      </w:r>
      <w:r w:rsidRPr="00F807D6">
        <w:rPr>
          <w:sz w:val="28"/>
          <w:szCs w:val="28"/>
        </w:rPr>
        <w:t>, сооружени</w:t>
      </w:r>
      <w:r w:rsidR="00217926">
        <w:rPr>
          <w:sz w:val="28"/>
          <w:szCs w:val="28"/>
        </w:rPr>
        <w:t>я</w:t>
      </w:r>
      <w:r w:rsidRPr="00F807D6">
        <w:rPr>
          <w:sz w:val="28"/>
          <w:szCs w:val="28"/>
        </w:rPr>
        <w:t>, о возникновении аварийн</w:t>
      </w:r>
      <w:r w:rsidR="00217926">
        <w:rPr>
          <w:sz w:val="28"/>
          <w:szCs w:val="28"/>
        </w:rPr>
        <w:t>ой</w:t>
      </w:r>
      <w:r w:rsidRPr="00F807D6">
        <w:rPr>
          <w:sz w:val="28"/>
          <w:szCs w:val="28"/>
        </w:rPr>
        <w:t xml:space="preserve"> ситуаци</w:t>
      </w:r>
      <w:r w:rsidR="00217926">
        <w:rPr>
          <w:sz w:val="28"/>
          <w:szCs w:val="28"/>
        </w:rPr>
        <w:t>и</w:t>
      </w:r>
      <w:r w:rsidRPr="00F807D6">
        <w:rPr>
          <w:sz w:val="28"/>
          <w:szCs w:val="28"/>
        </w:rPr>
        <w:t xml:space="preserve"> в здани</w:t>
      </w:r>
      <w:r w:rsidR="00217926">
        <w:rPr>
          <w:sz w:val="28"/>
          <w:szCs w:val="28"/>
        </w:rPr>
        <w:t>и</w:t>
      </w:r>
      <w:r w:rsidRPr="00F807D6">
        <w:rPr>
          <w:sz w:val="28"/>
          <w:szCs w:val="28"/>
        </w:rPr>
        <w:t>, сооружени</w:t>
      </w:r>
      <w:r w:rsidR="00217926">
        <w:rPr>
          <w:sz w:val="28"/>
          <w:szCs w:val="28"/>
        </w:rPr>
        <w:t>и</w:t>
      </w:r>
      <w:r w:rsidRPr="00F807D6">
        <w:rPr>
          <w:sz w:val="28"/>
          <w:szCs w:val="28"/>
        </w:rPr>
        <w:t xml:space="preserve"> или о возникновении угрозы разрушения здани</w:t>
      </w:r>
      <w:r w:rsidR="00217926">
        <w:rPr>
          <w:sz w:val="28"/>
          <w:szCs w:val="28"/>
        </w:rPr>
        <w:t>я</w:t>
      </w:r>
      <w:r w:rsidRPr="00F807D6">
        <w:rPr>
          <w:sz w:val="28"/>
          <w:szCs w:val="28"/>
        </w:rPr>
        <w:t>, сооружени</w:t>
      </w:r>
      <w:r w:rsidR="00217926">
        <w:rPr>
          <w:sz w:val="28"/>
          <w:szCs w:val="28"/>
        </w:rPr>
        <w:t>я</w:t>
      </w:r>
      <w:r w:rsidRPr="00F807D6">
        <w:rPr>
          <w:sz w:val="28"/>
          <w:szCs w:val="28"/>
        </w:rPr>
        <w:t xml:space="preserve">, поступившего в </w:t>
      </w:r>
      <w:r w:rsidR="00217926" w:rsidRPr="00F807D6">
        <w:rPr>
          <w:sz w:val="28"/>
          <w:szCs w:val="28"/>
        </w:rPr>
        <w:t>администраци</w:t>
      </w:r>
      <w:r w:rsidR="00217926">
        <w:rPr>
          <w:sz w:val="28"/>
          <w:szCs w:val="28"/>
        </w:rPr>
        <w:t>ю</w:t>
      </w:r>
      <w:r w:rsidR="00217926" w:rsidRPr="00F807D6">
        <w:rPr>
          <w:sz w:val="28"/>
          <w:szCs w:val="28"/>
        </w:rPr>
        <w:t xml:space="preserve"> </w:t>
      </w:r>
      <w:r w:rsidR="00217926">
        <w:rPr>
          <w:sz w:val="28"/>
          <w:szCs w:val="28"/>
        </w:rPr>
        <w:t xml:space="preserve">Идринского </w:t>
      </w:r>
      <w:r w:rsidR="00217926" w:rsidRPr="00F807D6">
        <w:rPr>
          <w:sz w:val="28"/>
          <w:szCs w:val="28"/>
        </w:rPr>
        <w:t>района (далее также - уполномоченный орган).</w:t>
      </w: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bookmarkStart w:id="1" w:name="P63"/>
      <w:bookmarkEnd w:id="1"/>
      <w:r w:rsidRPr="00F807D6">
        <w:rPr>
          <w:sz w:val="28"/>
          <w:szCs w:val="28"/>
        </w:rPr>
        <w:t>2.</w:t>
      </w:r>
      <w:r w:rsidR="00217926">
        <w:rPr>
          <w:sz w:val="28"/>
          <w:szCs w:val="28"/>
        </w:rPr>
        <w:t>2</w:t>
      </w:r>
      <w:r w:rsidRPr="00F807D6">
        <w:rPr>
          <w:sz w:val="28"/>
          <w:szCs w:val="28"/>
        </w:rPr>
        <w:t xml:space="preserve">. Осмотр зданий, сооружений и выдача рекомендаций о мерах по устранению выявленных в ходе таких осмотров нарушений в отношении зданий, сооружений независимо от формы собственности, расположенных на территории </w:t>
      </w:r>
      <w:r w:rsidR="00217926">
        <w:rPr>
          <w:sz w:val="28"/>
          <w:szCs w:val="28"/>
        </w:rPr>
        <w:t>Идринского</w:t>
      </w:r>
      <w:r w:rsidRPr="00F807D6">
        <w:rPr>
          <w:sz w:val="28"/>
          <w:szCs w:val="28"/>
        </w:rPr>
        <w:t xml:space="preserve"> района, осуществляется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</w:t>
      </w:r>
      <w:r w:rsidR="00217926">
        <w:rPr>
          <w:sz w:val="28"/>
          <w:szCs w:val="28"/>
        </w:rPr>
        <w:t>3</w:t>
      </w:r>
      <w:r w:rsidRPr="00F807D6">
        <w:rPr>
          <w:sz w:val="28"/>
          <w:szCs w:val="28"/>
        </w:rPr>
        <w:t xml:space="preserve">. Порядок деятельности и состав Комиссии утверждается правовым актом администрации </w:t>
      </w:r>
      <w:r w:rsidR="00217926">
        <w:rPr>
          <w:sz w:val="28"/>
          <w:szCs w:val="28"/>
        </w:rPr>
        <w:t>Идринского</w:t>
      </w:r>
      <w:r w:rsidRPr="00F807D6">
        <w:rPr>
          <w:sz w:val="28"/>
          <w:szCs w:val="28"/>
        </w:rPr>
        <w:t xml:space="preserve"> района.</w:t>
      </w:r>
    </w:p>
    <w:p w:rsidR="0020004A" w:rsidRDefault="00042B9B" w:rsidP="00042B9B">
      <w:pPr>
        <w:pStyle w:val="ConsPlusNormal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</w:t>
      </w:r>
      <w:r w:rsidR="00217926">
        <w:rPr>
          <w:sz w:val="28"/>
          <w:szCs w:val="28"/>
        </w:rPr>
        <w:t>4</w:t>
      </w:r>
      <w:r w:rsidRPr="00F807D6">
        <w:rPr>
          <w:sz w:val="28"/>
          <w:szCs w:val="28"/>
        </w:rPr>
        <w:t xml:space="preserve">. Если для проведения осмотра здания, сооружения требуются специальные познания, к его проведению Комиссией привлекаются эксперты, представители иных организаций и (или) органов государственного контроля (надзора), а также структурных подразделений администрации </w:t>
      </w:r>
      <w:r w:rsidR="00217926">
        <w:rPr>
          <w:sz w:val="28"/>
          <w:szCs w:val="28"/>
        </w:rPr>
        <w:t>Идринского</w:t>
      </w:r>
      <w:r w:rsidRPr="00F807D6">
        <w:rPr>
          <w:sz w:val="28"/>
          <w:szCs w:val="28"/>
        </w:rPr>
        <w:t xml:space="preserve"> района.</w:t>
      </w:r>
    </w:p>
    <w:p w:rsidR="00042B9B" w:rsidRPr="00F807D6" w:rsidRDefault="00042B9B" w:rsidP="00042B9B">
      <w:pPr>
        <w:pStyle w:val="ConsPlusNormal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</w:t>
      </w:r>
      <w:r w:rsidR="00217926">
        <w:rPr>
          <w:sz w:val="28"/>
          <w:szCs w:val="28"/>
        </w:rPr>
        <w:t>5</w:t>
      </w:r>
      <w:r w:rsidRPr="00F807D6">
        <w:rPr>
          <w:sz w:val="28"/>
          <w:szCs w:val="28"/>
        </w:rPr>
        <w:t>. К полномочиям Комиссии относятся:</w:t>
      </w:r>
    </w:p>
    <w:p w:rsidR="00CC2C14" w:rsidRDefault="00042B9B" w:rsidP="00042B9B">
      <w:pPr>
        <w:pStyle w:val="ConsPlusNormal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- организация и проведение осмотра;</w:t>
      </w:r>
    </w:p>
    <w:p w:rsidR="00042B9B" w:rsidRPr="00F807D6" w:rsidRDefault="00042B9B" w:rsidP="00042B9B">
      <w:pPr>
        <w:pStyle w:val="ConsPlusNormal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- подготовка и выдача рекомендаций о мерах по устранению выявленных нарушений;</w:t>
      </w:r>
    </w:p>
    <w:p w:rsidR="00042B9B" w:rsidRPr="00F807D6" w:rsidRDefault="00042B9B" w:rsidP="00042B9B">
      <w:pPr>
        <w:pStyle w:val="ConsPlusNormal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- сбор информации о выполнении рекомендаций о мерах по устранению выявленных нарушений.</w:t>
      </w: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</w:t>
      </w:r>
      <w:r w:rsidR="00CC2C14">
        <w:rPr>
          <w:sz w:val="28"/>
          <w:szCs w:val="28"/>
        </w:rPr>
        <w:t>6</w:t>
      </w:r>
      <w:r w:rsidRPr="00F807D6">
        <w:rPr>
          <w:sz w:val="28"/>
          <w:szCs w:val="28"/>
        </w:rPr>
        <w:t>. 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</w:t>
      </w:r>
      <w:r w:rsidR="00CC2C14">
        <w:rPr>
          <w:sz w:val="28"/>
          <w:szCs w:val="28"/>
        </w:rPr>
        <w:t>7</w:t>
      </w:r>
      <w:r w:rsidRPr="00F807D6">
        <w:rPr>
          <w:sz w:val="28"/>
          <w:szCs w:val="28"/>
        </w:rPr>
        <w:t>.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</w:t>
      </w:r>
      <w:r w:rsidR="00CC2C14">
        <w:rPr>
          <w:sz w:val="28"/>
          <w:szCs w:val="28"/>
        </w:rPr>
        <w:t>,</w:t>
      </w:r>
      <w:r w:rsidRPr="00F807D6">
        <w:rPr>
          <w:sz w:val="28"/>
          <w:szCs w:val="28"/>
        </w:rPr>
        <w:t xml:space="preserve"> чем за три рабочих дня до дня проведения осмотра заказным почтовым отправлением с уведомлением о вручении.</w:t>
      </w:r>
    </w:p>
    <w:p w:rsidR="00042B9B" w:rsidRPr="00F807D6" w:rsidRDefault="00042B9B" w:rsidP="0020004A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 xml:space="preserve">В случае поступления заявления о возникновении аварийных ситуаций в зданиях, сооружениях или о возникновении угрозы разрушения зданий, </w:t>
      </w:r>
      <w:r w:rsidRPr="00F807D6">
        <w:rPr>
          <w:sz w:val="28"/>
          <w:szCs w:val="28"/>
        </w:rPr>
        <w:lastRenderedPageBreak/>
        <w:t>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способом.</w:t>
      </w:r>
    </w:p>
    <w:p w:rsidR="0020004A" w:rsidRDefault="0020004A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</w:t>
      </w:r>
      <w:r w:rsidR="003433F3">
        <w:rPr>
          <w:sz w:val="28"/>
          <w:szCs w:val="28"/>
        </w:rPr>
        <w:t>8</w:t>
      </w:r>
      <w:r w:rsidRPr="00F807D6">
        <w:rPr>
          <w:sz w:val="28"/>
          <w:szCs w:val="28"/>
        </w:rPr>
        <w:t>. При осмотре зданий, сооружений проводятся:</w:t>
      </w:r>
    </w:p>
    <w:p w:rsidR="00042B9B" w:rsidRPr="00F807D6" w:rsidRDefault="00042B9B" w:rsidP="00042B9B">
      <w:pPr>
        <w:pStyle w:val="ConsPlusNormal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- 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042B9B" w:rsidRPr="00F807D6" w:rsidRDefault="00042B9B" w:rsidP="00042B9B">
      <w:pPr>
        <w:pStyle w:val="ConsPlusNormal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- 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042B9B" w:rsidRPr="00F807D6" w:rsidRDefault="00042B9B" w:rsidP="00042B9B">
      <w:pPr>
        <w:pStyle w:val="ConsPlusNormal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- ознакомление с проектной</w:t>
      </w:r>
      <w:r w:rsidR="000D30F6">
        <w:rPr>
          <w:sz w:val="28"/>
          <w:szCs w:val="28"/>
        </w:rPr>
        <w:t xml:space="preserve">, технической </w:t>
      </w:r>
      <w:r w:rsidRPr="00F807D6">
        <w:rPr>
          <w:sz w:val="28"/>
          <w:szCs w:val="28"/>
        </w:rPr>
        <w:t>документацией здания, сооружения;</w:t>
      </w:r>
    </w:p>
    <w:p w:rsidR="00042B9B" w:rsidRPr="00F807D6" w:rsidRDefault="00042B9B" w:rsidP="00042B9B">
      <w:pPr>
        <w:pStyle w:val="ConsPlusNormal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- 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</w:t>
      </w:r>
      <w:r w:rsidR="003433F3">
        <w:rPr>
          <w:sz w:val="28"/>
          <w:szCs w:val="28"/>
        </w:rPr>
        <w:t>бованиям проектной документации здания, сооружения</w:t>
      </w:r>
      <w:r w:rsidRPr="00F807D6">
        <w:rPr>
          <w:sz w:val="28"/>
          <w:szCs w:val="28"/>
        </w:rPr>
        <w:t>.</w:t>
      </w: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</w:t>
      </w:r>
      <w:r w:rsidR="003433F3">
        <w:rPr>
          <w:sz w:val="28"/>
          <w:szCs w:val="28"/>
        </w:rPr>
        <w:t>9</w:t>
      </w:r>
      <w:r w:rsidRPr="00F807D6">
        <w:rPr>
          <w:sz w:val="28"/>
          <w:szCs w:val="28"/>
        </w:rPr>
        <w:t>. Срок проведения осмотра здания, сооружения составляет не более 20</w:t>
      </w:r>
      <w:r w:rsidR="000D30F6">
        <w:rPr>
          <w:sz w:val="28"/>
          <w:szCs w:val="28"/>
        </w:rPr>
        <w:t xml:space="preserve"> рабочих</w:t>
      </w:r>
      <w:r w:rsidRPr="00F807D6">
        <w:rPr>
          <w:sz w:val="28"/>
          <w:szCs w:val="28"/>
        </w:rPr>
        <w:t xml:space="preserve">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</w:t>
      </w:r>
      <w:r w:rsidR="003433F3">
        <w:rPr>
          <w:sz w:val="28"/>
          <w:szCs w:val="28"/>
        </w:rPr>
        <w:t>10</w:t>
      </w:r>
      <w:r w:rsidRPr="00F807D6">
        <w:rPr>
          <w:sz w:val="28"/>
          <w:szCs w:val="28"/>
        </w:rPr>
        <w:t xml:space="preserve">. По результатам осмотра здания, сооружения в течение пяти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одного рабочего дня со дня проведения осмотра, составляется </w:t>
      </w:r>
      <w:r w:rsidR="003433F3">
        <w:rPr>
          <w:sz w:val="28"/>
          <w:szCs w:val="28"/>
        </w:rPr>
        <w:t>акт</w:t>
      </w:r>
      <w:r w:rsidRPr="00F807D6">
        <w:rPr>
          <w:sz w:val="28"/>
          <w:szCs w:val="28"/>
        </w:rPr>
        <w:t xml:space="preserve"> осмотр</w:t>
      </w:r>
      <w:r w:rsidR="003433F3">
        <w:rPr>
          <w:sz w:val="28"/>
          <w:szCs w:val="28"/>
        </w:rPr>
        <w:t>а</w:t>
      </w:r>
      <w:r w:rsidRPr="00F807D6">
        <w:rPr>
          <w:sz w:val="28"/>
          <w:szCs w:val="28"/>
        </w:rPr>
        <w:t xml:space="preserve"> здания, сооружения по форме согласно приложению 1 к настоящему Порядку.</w:t>
      </w: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2.1</w:t>
      </w:r>
      <w:r w:rsidR="00E4786B">
        <w:rPr>
          <w:sz w:val="28"/>
          <w:szCs w:val="28"/>
        </w:rPr>
        <w:t>1</w:t>
      </w:r>
      <w:r w:rsidRPr="00F807D6">
        <w:rPr>
          <w:sz w:val="28"/>
          <w:szCs w:val="28"/>
        </w:rPr>
        <w:t xml:space="preserve">. 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пяти рабочих дней со дня проведения осмотра составляются </w:t>
      </w:r>
      <w:r w:rsidR="00E4786B">
        <w:rPr>
          <w:sz w:val="28"/>
          <w:szCs w:val="28"/>
        </w:rPr>
        <w:t xml:space="preserve">рекомендации </w:t>
      </w:r>
      <w:r w:rsidRPr="00F807D6">
        <w:rPr>
          <w:sz w:val="28"/>
          <w:szCs w:val="28"/>
        </w:rPr>
        <w:t>о мерах по устранению выявленных в ходе осмотра зданий, сооружений нарушений по форме согласно приложению 2 к настоящему Порядку.</w:t>
      </w:r>
    </w:p>
    <w:p w:rsidR="0020004A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lastRenderedPageBreak/>
        <w:t>2.1</w:t>
      </w:r>
      <w:r w:rsidR="00E4786B">
        <w:rPr>
          <w:sz w:val="28"/>
          <w:szCs w:val="28"/>
        </w:rPr>
        <w:t>2</w:t>
      </w:r>
      <w:r w:rsidRPr="00F807D6">
        <w:rPr>
          <w:sz w:val="28"/>
          <w:szCs w:val="28"/>
        </w:rPr>
        <w:t xml:space="preserve">. Копии </w:t>
      </w:r>
      <w:r w:rsidR="005719F3">
        <w:rPr>
          <w:sz w:val="28"/>
          <w:szCs w:val="28"/>
        </w:rPr>
        <w:t xml:space="preserve">акта </w:t>
      </w:r>
      <w:r w:rsidRPr="00F807D6">
        <w:rPr>
          <w:sz w:val="28"/>
          <w:szCs w:val="28"/>
        </w:rPr>
        <w:t>осмотр</w:t>
      </w:r>
      <w:r w:rsidR="005719F3">
        <w:rPr>
          <w:sz w:val="28"/>
          <w:szCs w:val="28"/>
        </w:rPr>
        <w:t>а</w:t>
      </w:r>
      <w:r w:rsidRPr="00F807D6">
        <w:rPr>
          <w:sz w:val="28"/>
          <w:szCs w:val="28"/>
        </w:rPr>
        <w:t xml:space="preserve"> здания, сооружения в течение трех рабочих дней со дня его составления либо направляются Комиссией собственнику здания, сооружения и лицу, ответственному за эксплуатацию здания, сооружения</w:t>
      </w:r>
      <w:r w:rsidR="00E4786B">
        <w:rPr>
          <w:sz w:val="28"/>
          <w:szCs w:val="28"/>
        </w:rPr>
        <w:t xml:space="preserve"> </w:t>
      </w:r>
    </w:p>
    <w:p w:rsidR="0020004A" w:rsidRDefault="0020004A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</w:p>
    <w:p w:rsidR="00042B9B" w:rsidRPr="00F807D6" w:rsidRDefault="00E4786B" w:rsidP="0020004A">
      <w:pPr>
        <w:pStyle w:val="ConsPlusNormal"/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>почтовым отправлением</w:t>
      </w:r>
      <w:r w:rsidR="00042B9B" w:rsidRPr="00F807D6">
        <w:rPr>
          <w:sz w:val="28"/>
          <w:szCs w:val="28"/>
        </w:rPr>
        <w:t xml:space="preserve">, либо вручаются указанным лицам,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вручаются собственнику здания, сооружения и лицу, ответственному за эксплуатацию здания, сооружения, в день составления </w:t>
      </w:r>
      <w:r w:rsidR="000D30F6">
        <w:rPr>
          <w:sz w:val="28"/>
          <w:szCs w:val="28"/>
        </w:rPr>
        <w:t>акта</w:t>
      </w:r>
      <w:r w:rsidR="00042B9B" w:rsidRPr="00F807D6">
        <w:rPr>
          <w:sz w:val="28"/>
          <w:szCs w:val="28"/>
        </w:rPr>
        <w:t xml:space="preserve"> об осмотре здания, сооружения.</w:t>
      </w:r>
    </w:p>
    <w:p w:rsidR="00042B9B" w:rsidRPr="00F807D6" w:rsidRDefault="00042B9B" w:rsidP="00042B9B">
      <w:pPr>
        <w:pStyle w:val="ConsPlusNormal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 xml:space="preserve">Письменное уведомление о результатах проведения осмотра здания, сооружения направляется Комиссией Заявителю в течение семи рабочих дней со дня составления </w:t>
      </w:r>
      <w:r w:rsidR="00E4786B">
        <w:rPr>
          <w:sz w:val="28"/>
          <w:szCs w:val="28"/>
        </w:rPr>
        <w:t>акта</w:t>
      </w:r>
      <w:r w:rsidRPr="00F807D6">
        <w:rPr>
          <w:sz w:val="28"/>
          <w:szCs w:val="28"/>
        </w:rPr>
        <w:t xml:space="preserve"> об осмотре здания, сооружения.</w:t>
      </w: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2.1</w:t>
      </w:r>
      <w:r w:rsidR="005719F3">
        <w:rPr>
          <w:sz w:val="28"/>
          <w:szCs w:val="28"/>
        </w:rPr>
        <w:t>3</w:t>
      </w:r>
      <w:r w:rsidRPr="00F807D6">
        <w:rPr>
          <w:sz w:val="28"/>
          <w:szCs w:val="28"/>
        </w:rPr>
        <w:t>. Рекомендации о мерах по устранению выявленных в ходе осмотра здания, сооружения нарушений в течение трех рабочих дней со дня их составления либо направляются Комиссией собственнику здания, сооружения и лицу, ответственному за эксплуатацию здания, сооружения</w:t>
      </w:r>
      <w:r w:rsidR="00E4786B">
        <w:rPr>
          <w:sz w:val="28"/>
          <w:szCs w:val="28"/>
        </w:rPr>
        <w:t xml:space="preserve"> почтовым отправлением</w:t>
      </w:r>
      <w:r w:rsidRPr="00F807D6">
        <w:rPr>
          <w:sz w:val="28"/>
          <w:szCs w:val="28"/>
        </w:rPr>
        <w:t>, либо вручаются указанным лицам.</w:t>
      </w:r>
    </w:p>
    <w:p w:rsidR="00042B9B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2.1</w:t>
      </w:r>
      <w:r w:rsidR="005719F3">
        <w:rPr>
          <w:sz w:val="28"/>
          <w:szCs w:val="28"/>
        </w:rPr>
        <w:t>4</w:t>
      </w:r>
      <w:r w:rsidRPr="00F807D6">
        <w:rPr>
          <w:sz w:val="28"/>
          <w:szCs w:val="28"/>
        </w:rPr>
        <w:t xml:space="preserve">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</w:t>
      </w:r>
      <w:r w:rsidR="005719F3">
        <w:rPr>
          <w:sz w:val="28"/>
          <w:szCs w:val="28"/>
        </w:rPr>
        <w:t>акта</w:t>
      </w:r>
      <w:r w:rsidRPr="00F807D6">
        <w:rPr>
          <w:sz w:val="28"/>
          <w:szCs w:val="28"/>
        </w:rPr>
        <w:t xml:space="preserve"> осмотр</w:t>
      </w:r>
      <w:r w:rsidR="005719F3">
        <w:rPr>
          <w:sz w:val="28"/>
          <w:szCs w:val="28"/>
        </w:rPr>
        <w:t>а</w:t>
      </w:r>
      <w:r w:rsidRPr="00F807D6">
        <w:rPr>
          <w:sz w:val="28"/>
          <w:szCs w:val="28"/>
        </w:rPr>
        <w:t xml:space="preserve"> здания, сооружения в течение трех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042B9B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2.1</w:t>
      </w:r>
      <w:r w:rsidR="005719F3">
        <w:rPr>
          <w:sz w:val="28"/>
          <w:szCs w:val="28"/>
        </w:rPr>
        <w:t>5</w:t>
      </w:r>
      <w:r w:rsidRPr="00F807D6">
        <w:rPr>
          <w:sz w:val="28"/>
          <w:szCs w:val="28"/>
        </w:rPr>
        <w:t>. Сведения о проведенн</w:t>
      </w:r>
      <w:r w:rsidR="004B0E3A">
        <w:rPr>
          <w:sz w:val="28"/>
          <w:szCs w:val="28"/>
        </w:rPr>
        <w:t>ых</w:t>
      </w:r>
      <w:r w:rsidRPr="00F807D6">
        <w:rPr>
          <w:sz w:val="28"/>
          <w:szCs w:val="28"/>
        </w:rPr>
        <w:t xml:space="preserve"> осмотр</w:t>
      </w:r>
      <w:r w:rsidR="004B0E3A">
        <w:rPr>
          <w:sz w:val="28"/>
          <w:szCs w:val="28"/>
        </w:rPr>
        <w:t>ах</w:t>
      </w:r>
      <w:r w:rsidRPr="00F807D6">
        <w:rPr>
          <w:sz w:val="28"/>
          <w:szCs w:val="28"/>
        </w:rPr>
        <w:t xml:space="preserve"> здани</w:t>
      </w:r>
      <w:r w:rsidR="004B0E3A">
        <w:rPr>
          <w:sz w:val="28"/>
          <w:szCs w:val="28"/>
        </w:rPr>
        <w:t>й</w:t>
      </w:r>
      <w:r w:rsidRPr="00F807D6">
        <w:rPr>
          <w:sz w:val="28"/>
          <w:szCs w:val="28"/>
        </w:rPr>
        <w:t>, сооружени</w:t>
      </w:r>
      <w:r w:rsidR="004B0E3A">
        <w:rPr>
          <w:sz w:val="28"/>
          <w:szCs w:val="28"/>
        </w:rPr>
        <w:t>й</w:t>
      </w:r>
      <w:r w:rsidRPr="00F807D6">
        <w:rPr>
          <w:sz w:val="28"/>
          <w:szCs w:val="28"/>
        </w:rPr>
        <w:t xml:space="preserve"> вносятся в </w:t>
      </w:r>
      <w:r w:rsidR="005719F3">
        <w:rPr>
          <w:sz w:val="28"/>
          <w:szCs w:val="28"/>
        </w:rPr>
        <w:t xml:space="preserve">журнал </w:t>
      </w:r>
      <w:r w:rsidRPr="00F807D6">
        <w:rPr>
          <w:sz w:val="28"/>
          <w:szCs w:val="28"/>
        </w:rPr>
        <w:t>учета осмотров зданий, сооружений, который ведется уполномоченным органом</w:t>
      </w:r>
      <w:r w:rsidR="004B0E3A">
        <w:rPr>
          <w:sz w:val="28"/>
          <w:szCs w:val="28"/>
        </w:rPr>
        <w:t xml:space="preserve"> </w:t>
      </w:r>
      <w:r w:rsidRPr="00F807D6">
        <w:rPr>
          <w:sz w:val="28"/>
          <w:szCs w:val="28"/>
        </w:rPr>
        <w:t>по форме согласно приложению 3 к настоящему Порядку.</w:t>
      </w: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2.1</w:t>
      </w:r>
      <w:r w:rsidR="004B0E3A">
        <w:rPr>
          <w:sz w:val="28"/>
          <w:szCs w:val="28"/>
        </w:rPr>
        <w:t>6</w:t>
      </w:r>
      <w:r w:rsidRPr="00F807D6">
        <w:rPr>
          <w:sz w:val="28"/>
          <w:szCs w:val="28"/>
        </w:rPr>
        <w:t>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семи рабочих дней со дня регистрации заявления с уведомлением Заявителя.</w:t>
      </w:r>
    </w:p>
    <w:p w:rsidR="00042B9B" w:rsidRPr="00F807D6" w:rsidRDefault="00042B9B" w:rsidP="00042B9B">
      <w:pPr>
        <w:pStyle w:val="ConsPlusNormal"/>
        <w:spacing w:before="200"/>
        <w:ind w:firstLine="540"/>
        <w:jc w:val="both"/>
        <w:rPr>
          <w:sz w:val="28"/>
          <w:szCs w:val="28"/>
        </w:rPr>
      </w:pPr>
      <w:r w:rsidRPr="00F807D6">
        <w:rPr>
          <w:sz w:val="28"/>
          <w:szCs w:val="28"/>
        </w:rPr>
        <w:t xml:space="preserve"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</w:t>
      </w:r>
      <w:r w:rsidRPr="00F807D6">
        <w:rPr>
          <w:sz w:val="28"/>
          <w:szCs w:val="28"/>
        </w:rPr>
        <w:lastRenderedPageBreak/>
        <w:t>государственный контроль (надзор) при эксплуатации зданий, сооружений, в течение трех рабочих дней со дня регистрации заявления с уведомлением Заявителя.</w:t>
      </w:r>
    </w:p>
    <w:p w:rsidR="0079602D" w:rsidRDefault="0079602D" w:rsidP="00AE6AE4">
      <w:pPr>
        <w:pStyle w:val="ConsPlusNormal"/>
        <w:jc w:val="right"/>
        <w:outlineLvl w:val="1"/>
      </w:pPr>
    </w:p>
    <w:p w:rsidR="0079602D" w:rsidRDefault="0079602D" w:rsidP="00AE6AE4">
      <w:pPr>
        <w:pStyle w:val="ConsPlusNormal"/>
        <w:jc w:val="right"/>
        <w:outlineLvl w:val="1"/>
      </w:pPr>
    </w:p>
    <w:p w:rsidR="0020004A" w:rsidRDefault="0020004A" w:rsidP="00AE6AE4">
      <w:pPr>
        <w:pStyle w:val="ConsPlusNormal"/>
        <w:jc w:val="right"/>
        <w:outlineLvl w:val="1"/>
      </w:pPr>
    </w:p>
    <w:p w:rsidR="0020004A" w:rsidRDefault="0020004A" w:rsidP="00AE6AE4">
      <w:pPr>
        <w:pStyle w:val="ConsPlusNormal"/>
        <w:jc w:val="right"/>
        <w:outlineLvl w:val="1"/>
      </w:pPr>
    </w:p>
    <w:p w:rsidR="00AE6AE4" w:rsidRDefault="00AE6AE4" w:rsidP="00AE6AE4">
      <w:pPr>
        <w:pStyle w:val="ConsPlusNormal"/>
        <w:jc w:val="right"/>
        <w:outlineLvl w:val="1"/>
      </w:pPr>
      <w:r>
        <w:t>Приложение 1</w:t>
      </w:r>
    </w:p>
    <w:p w:rsidR="00AE6AE4" w:rsidRDefault="00AE6AE4" w:rsidP="00AE6AE4">
      <w:pPr>
        <w:pStyle w:val="ConsPlusNormal"/>
        <w:jc w:val="right"/>
      </w:pPr>
      <w:r>
        <w:t>к Порядку</w:t>
      </w:r>
    </w:p>
    <w:p w:rsidR="00AE6AE4" w:rsidRDefault="00AE6AE4" w:rsidP="00AE6AE4">
      <w:pPr>
        <w:pStyle w:val="ConsPlusNormal"/>
        <w:jc w:val="right"/>
      </w:pPr>
      <w:r>
        <w:t>проведения осмотра зданий</w:t>
      </w:r>
    </w:p>
    <w:p w:rsidR="00AE6AE4" w:rsidRDefault="00AE6AE4" w:rsidP="00AE6AE4">
      <w:pPr>
        <w:pStyle w:val="ConsPlusNormal"/>
        <w:jc w:val="right"/>
      </w:pPr>
      <w:r>
        <w:t>и сооружений, расположенных</w:t>
      </w:r>
    </w:p>
    <w:p w:rsidR="00AE6AE4" w:rsidRDefault="00AE6AE4" w:rsidP="00AE6AE4">
      <w:pPr>
        <w:pStyle w:val="ConsPlusNormal"/>
        <w:jc w:val="right"/>
      </w:pPr>
      <w:r>
        <w:t xml:space="preserve">на территории </w:t>
      </w:r>
      <w:r w:rsidR="00BF0A25">
        <w:t>Идринского</w:t>
      </w:r>
      <w:r>
        <w:t xml:space="preserve"> района,</w:t>
      </w:r>
    </w:p>
    <w:p w:rsidR="00AE6AE4" w:rsidRDefault="00AE6AE4" w:rsidP="00AE6AE4">
      <w:pPr>
        <w:pStyle w:val="ConsPlusNormal"/>
        <w:jc w:val="right"/>
      </w:pPr>
      <w:r>
        <w:t>в целях оценки их технического</w:t>
      </w:r>
    </w:p>
    <w:p w:rsidR="00AE6AE4" w:rsidRDefault="00AE6AE4" w:rsidP="00AE6AE4">
      <w:pPr>
        <w:pStyle w:val="ConsPlusNormal"/>
        <w:ind w:left="-142"/>
        <w:jc w:val="right"/>
      </w:pPr>
      <w:r>
        <w:t>состояния и надлежащего</w:t>
      </w:r>
    </w:p>
    <w:p w:rsidR="00AE6AE4" w:rsidRDefault="00AE6AE4" w:rsidP="00AE6AE4">
      <w:pPr>
        <w:pStyle w:val="ConsPlusNormal"/>
        <w:jc w:val="right"/>
      </w:pPr>
      <w:r>
        <w:t>технического обслуживания</w:t>
      </w:r>
    </w:p>
    <w:p w:rsidR="00AE6AE4" w:rsidRDefault="00AE6AE4" w:rsidP="00AE6AE4">
      <w:pPr>
        <w:pStyle w:val="ConsPlusNormal"/>
        <w:jc w:val="both"/>
      </w:pPr>
    </w:p>
    <w:p w:rsidR="00AE6AE4" w:rsidRDefault="00AE6AE4" w:rsidP="00AE6AE4">
      <w:pPr>
        <w:pStyle w:val="ConsPlusNonformat"/>
        <w:jc w:val="both"/>
      </w:pPr>
      <w:bookmarkStart w:id="2" w:name="P88"/>
      <w:bookmarkEnd w:id="2"/>
      <w:r>
        <w:t xml:space="preserve">                                    Акт</w:t>
      </w:r>
    </w:p>
    <w:p w:rsidR="00AE6AE4" w:rsidRDefault="00AE6AE4" w:rsidP="00AE6AE4">
      <w:pPr>
        <w:pStyle w:val="ConsPlusNonformat"/>
        <w:jc w:val="both"/>
      </w:pPr>
      <w:r>
        <w:t xml:space="preserve">                        осмотра здания, сооружения</w:t>
      </w:r>
    </w:p>
    <w:p w:rsidR="00AE6AE4" w:rsidRDefault="00AE6AE4" w:rsidP="00AE6AE4">
      <w:pPr>
        <w:pStyle w:val="ConsPlusNonformat"/>
        <w:jc w:val="both"/>
      </w:pPr>
    </w:p>
    <w:p w:rsidR="00AE6AE4" w:rsidRDefault="00AE6AE4" w:rsidP="00AE6AE4">
      <w:pPr>
        <w:pStyle w:val="ConsPlusNonformat"/>
        <w:jc w:val="both"/>
      </w:pPr>
      <w:r>
        <w:t>"__" ___________ 20__ г.</w:t>
      </w:r>
    </w:p>
    <w:p w:rsidR="00AE6AE4" w:rsidRDefault="00AE6AE4" w:rsidP="00AE6AE4">
      <w:pPr>
        <w:pStyle w:val="ConsPlusNonformat"/>
        <w:jc w:val="both"/>
      </w:pPr>
    </w:p>
    <w:p w:rsidR="00AE6AE4" w:rsidRDefault="00AE6AE4" w:rsidP="00AE6AE4">
      <w:pPr>
        <w:pStyle w:val="ConsPlusNonformat"/>
        <w:jc w:val="both"/>
      </w:pPr>
      <w:r>
        <w:t xml:space="preserve">    Настоящий акт составлен комиссией по осмотру в составе: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 xml:space="preserve">    (Ф.И.О., должности, место работы лиц, участвующих в осмотре зданий,</w:t>
      </w:r>
    </w:p>
    <w:p w:rsidR="00AE6AE4" w:rsidRDefault="00AE6AE4" w:rsidP="00AE6AE4">
      <w:pPr>
        <w:pStyle w:val="ConsPlusNonformat"/>
        <w:jc w:val="both"/>
      </w:pPr>
      <w:r>
        <w:t xml:space="preserve">   сооружений) с участием представителей специализированных организаций)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 xml:space="preserve">                     (Ф.И.О., должность, место работы)</w:t>
      </w:r>
    </w:p>
    <w:p w:rsidR="00AE6AE4" w:rsidRDefault="00AE6AE4" w:rsidP="00AE6AE4">
      <w:pPr>
        <w:pStyle w:val="ConsPlusNonformat"/>
        <w:jc w:val="both"/>
      </w:pPr>
      <w:r>
        <w:t>На основании 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 xml:space="preserve">                                (дата и номер заявления)</w:t>
      </w:r>
    </w:p>
    <w:p w:rsidR="00AE6AE4" w:rsidRDefault="00AE6AE4" w:rsidP="00AE6AE4">
      <w:pPr>
        <w:pStyle w:val="ConsPlusNonformat"/>
        <w:jc w:val="both"/>
      </w:pPr>
      <w:r>
        <w:t>проведен осмотр 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 xml:space="preserve">          (наименование здания, сооружения, его местонахождение)</w:t>
      </w:r>
    </w:p>
    <w:p w:rsidR="00AE6AE4" w:rsidRDefault="00AE6AE4" w:rsidP="00AE6AE4">
      <w:pPr>
        <w:pStyle w:val="ConsPlusNonformat"/>
        <w:jc w:val="both"/>
      </w:pPr>
      <w:r>
        <w:t>в присутствии: 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 xml:space="preserve">                   (Ф.И.О. лица, ответственного за эксплуатацию здания,</w:t>
      </w:r>
    </w:p>
    <w:p w:rsidR="00AE6AE4" w:rsidRDefault="00AE6AE4" w:rsidP="00AE6AE4">
      <w:pPr>
        <w:pStyle w:val="ConsPlusNonformat"/>
        <w:jc w:val="both"/>
      </w:pPr>
      <w:r>
        <w:t xml:space="preserve">               сооружения или его </w:t>
      </w:r>
      <w:r w:rsidR="00513F92">
        <w:t>у</w:t>
      </w:r>
      <w:r>
        <w:t>полномоченного представителя, заявителя,</w:t>
      </w:r>
    </w:p>
    <w:p w:rsidR="00AE6AE4" w:rsidRDefault="00AE6AE4" w:rsidP="00AE6AE4">
      <w:pPr>
        <w:pStyle w:val="ConsPlusNonformat"/>
        <w:jc w:val="both"/>
      </w:pPr>
      <w:r>
        <w:t xml:space="preserve">                           заинтересованного лица, собственника)</w:t>
      </w:r>
    </w:p>
    <w:p w:rsidR="00AE6AE4" w:rsidRDefault="00AE6AE4" w:rsidP="00AE6AE4">
      <w:pPr>
        <w:pStyle w:val="ConsPlusNonformat"/>
        <w:jc w:val="both"/>
      </w:pPr>
      <w:r>
        <w:t>При                           осмотре                          установлено: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 xml:space="preserve">  (подробное описание данных, характеризующих состояние объекта осмотра,</w:t>
      </w:r>
    </w:p>
    <w:p w:rsidR="00AE6AE4" w:rsidRDefault="00AE6AE4" w:rsidP="00AE6AE4">
      <w:pPr>
        <w:pStyle w:val="ConsPlusNonformat"/>
        <w:jc w:val="both"/>
      </w:pPr>
      <w:r>
        <w:t xml:space="preserve">в случае выявленных нарушений указываются </w:t>
      </w:r>
      <w:r w:rsidR="005150E0">
        <w:t xml:space="preserve">нормативные </w:t>
      </w:r>
      <w:r>
        <w:t>документы, требования</w:t>
      </w:r>
    </w:p>
    <w:p w:rsidR="00AE6AE4" w:rsidRDefault="00AE6AE4" w:rsidP="00AE6AE4">
      <w:pPr>
        <w:pStyle w:val="ConsPlusNonformat"/>
        <w:jc w:val="both"/>
      </w:pPr>
      <w:r>
        <w:t xml:space="preserve">                             которых нарушены)</w:t>
      </w:r>
    </w:p>
    <w:p w:rsidR="00AE6AE4" w:rsidRDefault="00AE6AE4" w:rsidP="00AE6AE4">
      <w:pPr>
        <w:pStyle w:val="ConsPlusNonformat"/>
        <w:jc w:val="both"/>
      </w:pPr>
      <w:r>
        <w:t>Вывод: ____________________________________________________________________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2106FF">
      <w:pPr>
        <w:pStyle w:val="ConsPlusNonformat"/>
        <w:spacing w:after="240"/>
        <w:jc w:val="both"/>
      </w:pPr>
    </w:p>
    <w:p w:rsidR="00AE6AE4" w:rsidRDefault="00AE6AE4" w:rsidP="00AE6AE4">
      <w:pPr>
        <w:pStyle w:val="ConsPlusNonformat"/>
        <w:jc w:val="both"/>
      </w:pPr>
      <w:r>
        <w:t xml:space="preserve">    Приложени</w:t>
      </w:r>
      <w:r w:rsidR="002106FF">
        <w:t>е</w:t>
      </w:r>
      <w:r>
        <w:t xml:space="preserve"> к</w:t>
      </w:r>
      <w:r w:rsidR="002106FF">
        <w:t xml:space="preserve"> </w:t>
      </w:r>
      <w:r>
        <w:t>акту (</w:t>
      </w:r>
      <w:r w:rsidR="003433F3">
        <w:t>фототаблица</w:t>
      </w:r>
      <w:r>
        <w:t xml:space="preserve">, иные материалы, </w:t>
      </w:r>
      <w:r w:rsidR="002106FF">
        <w:t>подготовленные</w:t>
      </w:r>
    </w:p>
    <w:p w:rsidR="00AE6AE4" w:rsidRDefault="00AE6AE4" w:rsidP="002106FF">
      <w:pPr>
        <w:pStyle w:val="ConsPlusNonformat"/>
        <w:spacing w:after="240"/>
        <w:jc w:val="both"/>
      </w:pPr>
      <w:r>
        <w:t xml:space="preserve">в </w:t>
      </w:r>
      <w:r w:rsidR="002106FF">
        <w:t>процессе</w:t>
      </w:r>
      <w:r>
        <w:t xml:space="preserve"> осмотра)</w:t>
      </w:r>
    </w:p>
    <w:p w:rsidR="00AE6AE4" w:rsidRDefault="00AE6AE4" w:rsidP="00AE6AE4">
      <w:pPr>
        <w:pStyle w:val="ConsPlusNonformat"/>
        <w:jc w:val="both"/>
      </w:pPr>
    </w:p>
    <w:p w:rsidR="002106FF" w:rsidRDefault="00AE6AE4" w:rsidP="002106FF">
      <w:pPr>
        <w:pStyle w:val="ConsPlusNonformat"/>
        <w:spacing w:after="240"/>
        <w:jc w:val="both"/>
      </w:pPr>
      <w:r>
        <w:t>Подписи членов Комиссии:</w:t>
      </w:r>
    </w:p>
    <w:p w:rsidR="002106FF" w:rsidRDefault="002106FF" w:rsidP="002106FF">
      <w:pPr>
        <w:pStyle w:val="ConsPlusNonformat"/>
        <w:jc w:val="both"/>
      </w:pPr>
    </w:p>
    <w:p w:rsidR="00AE6AE4" w:rsidRDefault="00AE6AE4" w:rsidP="00AE6AE4">
      <w:pPr>
        <w:pStyle w:val="ConsPlusNonformat"/>
        <w:jc w:val="both"/>
      </w:pPr>
      <w:r>
        <w:t>__________________________________       _____________________</w:t>
      </w:r>
    </w:p>
    <w:p w:rsidR="00AE6AE4" w:rsidRDefault="00AE6AE4" w:rsidP="00513F92">
      <w:pPr>
        <w:pStyle w:val="ConsPlusNonformat"/>
        <w:jc w:val="both"/>
      </w:pPr>
      <w:r>
        <w:t xml:space="preserve">       (Ф</w:t>
      </w:r>
      <w:r w:rsidR="00513F92">
        <w:t>.</w:t>
      </w:r>
      <w:r>
        <w:t>И</w:t>
      </w:r>
      <w:r w:rsidR="00513F92">
        <w:t>.</w:t>
      </w:r>
      <w:r>
        <w:t>О</w:t>
      </w:r>
      <w:r w:rsidR="00513F92">
        <w:t>.</w:t>
      </w:r>
      <w:r>
        <w:t xml:space="preserve"> члена комиссии)                    (подпись)</w:t>
      </w:r>
    </w:p>
    <w:p w:rsidR="00AE6AE4" w:rsidRDefault="00AE6AE4" w:rsidP="00AE6AE4">
      <w:pPr>
        <w:pStyle w:val="ConsPlusNormal"/>
        <w:jc w:val="both"/>
      </w:pPr>
    </w:p>
    <w:p w:rsidR="00513F92" w:rsidRDefault="00513F92" w:rsidP="00513F92">
      <w:pPr>
        <w:pStyle w:val="ConsPlusNonformat"/>
        <w:jc w:val="both"/>
      </w:pPr>
      <w:r>
        <w:t>__________________________________       _____________________</w:t>
      </w:r>
    </w:p>
    <w:p w:rsidR="00513F92" w:rsidRDefault="00513F92" w:rsidP="00513F92">
      <w:pPr>
        <w:pStyle w:val="ConsPlusNonformat"/>
        <w:jc w:val="both"/>
      </w:pPr>
      <w:r>
        <w:t xml:space="preserve">       (Ф.И.О. члена комиссии)                    (подпись)</w:t>
      </w:r>
    </w:p>
    <w:p w:rsidR="00AE6AE4" w:rsidRDefault="00AE6AE4" w:rsidP="00AE6AE4">
      <w:pPr>
        <w:pStyle w:val="ConsPlusNormal"/>
        <w:jc w:val="both"/>
      </w:pPr>
    </w:p>
    <w:p w:rsidR="00513F92" w:rsidRDefault="00513F92" w:rsidP="00513F92">
      <w:pPr>
        <w:pStyle w:val="ConsPlusNonformat"/>
        <w:jc w:val="both"/>
      </w:pPr>
      <w:r>
        <w:t>__________________________________       _____________________</w:t>
      </w:r>
    </w:p>
    <w:p w:rsidR="00513F92" w:rsidRDefault="00513F92" w:rsidP="00513F92">
      <w:pPr>
        <w:pStyle w:val="ConsPlusNonformat"/>
        <w:jc w:val="both"/>
      </w:pPr>
      <w:r>
        <w:lastRenderedPageBreak/>
        <w:t xml:space="preserve">       (Ф.И.О. члена комиссии)                    (подпись)</w:t>
      </w:r>
    </w:p>
    <w:p w:rsidR="00AE6AE4" w:rsidRDefault="00AE6AE4" w:rsidP="00AE6AE4">
      <w:pPr>
        <w:pStyle w:val="ConsPlusNormal"/>
        <w:jc w:val="both"/>
      </w:pPr>
    </w:p>
    <w:p w:rsidR="00BF0A25" w:rsidRDefault="00BF0A25" w:rsidP="00AE6AE4">
      <w:pPr>
        <w:pStyle w:val="ConsPlusNormal"/>
        <w:jc w:val="right"/>
        <w:outlineLvl w:val="1"/>
      </w:pPr>
    </w:p>
    <w:p w:rsidR="0020004A" w:rsidRDefault="0020004A" w:rsidP="00AE6AE4">
      <w:pPr>
        <w:pStyle w:val="ConsPlusNormal"/>
        <w:jc w:val="right"/>
        <w:outlineLvl w:val="1"/>
      </w:pPr>
    </w:p>
    <w:p w:rsidR="0020004A" w:rsidRDefault="0020004A" w:rsidP="00AE6AE4">
      <w:pPr>
        <w:pStyle w:val="ConsPlusNormal"/>
        <w:jc w:val="right"/>
        <w:outlineLvl w:val="1"/>
      </w:pPr>
    </w:p>
    <w:p w:rsidR="0020004A" w:rsidRDefault="0020004A" w:rsidP="00AE6AE4">
      <w:pPr>
        <w:pStyle w:val="ConsPlusNormal"/>
        <w:jc w:val="right"/>
        <w:outlineLvl w:val="1"/>
      </w:pPr>
    </w:p>
    <w:p w:rsidR="0020004A" w:rsidRDefault="0020004A" w:rsidP="00AE6AE4">
      <w:pPr>
        <w:pStyle w:val="ConsPlusNormal"/>
        <w:jc w:val="right"/>
        <w:outlineLvl w:val="1"/>
      </w:pPr>
    </w:p>
    <w:p w:rsidR="0020004A" w:rsidRDefault="0020004A" w:rsidP="00AE6AE4">
      <w:pPr>
        <w:pStyle w:val="ConsPlusNormal"/>
        <w:jc w:val="right"/>
        <w:outlineLvl w:val="1"/>
      </w:pPr>
    </w:p>
    <w:p w:rsidR="00AE6AE4" w:rsidRDefault="00AE6AE4" w:rsidP="00AE6AE4">
      <w:pPr>
        <w:pStyle w:val="ConsPlusNormal"/>
        <w:jc w:val="right"/>
        <w:outlineLvl w:val="1"/>
      </w:pPr>
      <w:r>
        <w:t>Приложение 2</w:t>
      </w:r>
    </w:p>
    <w:p w:rsidR="00AE6AE4" w:rsidRDefault="00AE6AE4" w:rsidP="00AE6AE4">
      <w:pPr>
        <w:pStyle w:val="ConsPlusNormal"/>
        <w:jc w:val="right"/>
      </w:pPr>
      <w:r>
        <w:t>к Порядку</w:t>
      </w:r>
    </w:p>
    <w:p w:rsidR="00AE6AE4" w:rsidRDefault="00AE6AE4" w:rsidP="00AE6AE4">
      <w:pPr>
        <w:pStyle w:val="ConsPlusNormal"/>
        <w:jc w:val="right"/>
      </w:pPr>
      <w:r>
        <w:t>проведения осмотра зданий</w:t>
      </w:r>
    </w:p>
    <w:p w:rsidR="00AE6AE4" w:rsidRDefault="00AE6AE4" w:rsidP="00AE6AE4">
      <w:pPr>
        <w:pStyle w:val="ConsPlusNormal"/>
        <w:jc w:val="right"/>
      </w:pPr>
      <w:r>
        <w:t>и сооружений, расположенных</w:t>
      </w:r>
    </w:p>
    <w:p w:rsidR="00AE6AE4" w:rsidRDefault="00AE6AE4" w:rsidP="00AE6AE4">
      <w:pPr>
        <w:pStyle w:val="ConsPlusNormal"/>
        <w:jc w:val="right"/>
      </w:pPr>
      <w:r>
        <w:t xml:space="preserve">на территории </w:t>
      </w:r>
      <w:r w:rsidR="00BF0A25">
        <w:t>Идринского</w:t>
      </w:r>
      <w:r>
        <w:t xml:space="preserve"> района,</w:t>
      </w:r>
    </w:p>
    <w:p w:rsidR="00AE6AE4" w:rsidRDefault="00AE6AE4" w:rsidP="00AE6AE4">
      <w:pPr>
        <w:pStyle w:val="ConsPlusNormal"/>
        <w:jc w:val="right"/>
      </w:pPr>
      <w:r>
        <w:t>в целях оценки их технического</w:t>
      </w:r>
    </w:p>
    <w:p w:rsidR="00AE6AE4" w:rsidRDefault="00AE6AE4" w:rsidP="00AE6AE4">
      <w:pPr>
        <w:pStyle w:val="ConsPlusNormal"/>
        <w:jc w:val="right"/>
      </w:pPr>
      <w:r>
        <w:t>состояния и надлежащего</w:t>
      </w:r>
    </w:p>
    <w:p w:rsidR="00AE6AE4" w:rsidRDefault="00AE6AE4" w:rsidP="002106FF">
      <w:pPr>
        <w:pStyle w:val="ConsPlusNormal"/>
        <w:spacing w:after="240"/>
        <w:jc w:val="right"/>
      </w:pPr>
      <w:r>
        <w:t>технического обслуживания</w:t>
      </w:r>
    </w:p>
    <w:p w:rsidR="00AE6AE4" w:rsidRDefault="00AE6AE4" w:rsidP="00AE6AE4">
      <w:pPr>
        <w:pStyle w:val="ConsPlusNormal"/>
        <w:jc w:val="both"/>
      </w:pPr>
    </w:p>
    <w:p w:rsidR="00AE6AE4" w:rsidRDefault="00AE6AE4" w:rsidP="00AE6AE4">
      <w:pPr>
        <w:pStyle w:val="ConsPlusNonformat"/>
        <w:jc w:val="both"/>
      </w:pPr>
      <w:bookmarkStart w:id="3" w:name="P145"/>
      <w:bookmarkEnd w:id="3"/>
      <w:r>
        <w:t xml:space="preserve">                               Рекомендации</w:t>
      </w:r>
    </w:p>
    <w:p w:rsidR="00AE6AE4" w:rsidRDefault="00AE6AE4" w:rsidP="00AE6AE4">
      <w:pPr>
        <w:pStyle w:val="ConsPlusNonformat"/>
        <w:jc w:val="both"/>
      </w:pPr>
      <w:r>
        <w:t xml:space="preserve">                    по устранению выявленных нарушений</w:t>
      </w:r>
    </w:p>
    <w:p w:rsidR="00AE6AE4" w:rsidRDefault="00AE6AE4" w:rsidP="00AE6AE4">
      <w:pPr>
        <w:pStyle w:val="ConsPlusNonformat"/>
        <w:jc w:val="both"/>
      </w:pPr>
    </w:p>
    <w:p w:rsidR="00AE6AE4" w:rsidRDefault="00AE6AE4" w:rsidP="00AE6AE4">
      <w:pPr>
        <w:pStyle w:val="ConsPlusNonformat"/>
        <w:jc w:val="both"/>
      </w:pPr>
      <w:r>
        <w:t xml:space="preserve">    В    соответствии     с     актом     осмотра     здания,    сооружения</w:t>
      </w:r>
    </w:p>
    <w:p w:rsidR="00AE6AE4" w:rsidRDefault="00AE6AE4" w:rsidP="00AE6AE4">
      <w:pPr>
        <w:pStyle w:val="ConsPlusNonformat"/>
        <w:jc w:val="both"/>
      </w:pPr>
      <w:r>
        <w:t>от "__" _____________ 20__ г. N ________________, расположенного по адресу:</w:t>
      </w:r>
    </w:p>
    <w:p w:rsidR="00AE6AE4" w:rsidRDefault="00AE6AE4" w:rsidP="00AE6AE4">
      <w:pPr>
        <w:pStyle w:val="ConsPlusNonformat"/>
        <w:jc w:val="both"/>
      </w:pPr>
      <w:r>
        <w:t>___________________________________________________________________________</w:t>
      </w:r>
    </w:p>
    <w:p w:rsidR="00AE6AE4" w:rsidRDefault="00AE6AE4" w:rsidP="002106FF">
      <w:pPr>
        <w:pStyle w:val="ConsPlusNonformat"/>
        <w:spacing w:after="240"/>
        <w:jc w:val="both"/>
      </w:pPr>
      <w:r>
        <w:t>___________________________________________________________________________</w:t>
      </w:r>
    </w:p>
    <w:p w:rsidR="00AE6AE4" w:rsidRDefault="00AE6AE4" w:rsidP="002106FF">
      <w:pPr>
        <w:pStyle w:val="ConsPlusNonformat"/>
        <w:spacing w:line="276" w:lineRule="auto"/>
        <w:jc w:val="both"/>
      </w:pPr>
      <w:r>
        <w:t xml:space="preserve">комиссия,   созданная   распоряжением   администрации   </w:t>
      </w:r>
      <w:r w:rsidR="002106FF">
        <w:t>Идринского</w:t>
      </w:r>
      <w:r>
        <w:t xml:space="preserve"> района</w:t>
      </w:r>
    </w:p>
    <w:p w:rsidR="00AE6AE4" w:rsidRDefault="00AE6AE4" w:rsidP="00AE6AE4">
      <w:pPr>
        <w:pStyle w:val="ConsPlusNonformat"/>
        <w:jc w:val="both"/>
      </w:pPr>
      <w:r>
        <w:t>от "__" ___________ 20__ г. N _____________, рекомендует:</w:t>
      </w:r>
    </w:p>
    <w:p w:rsidR="00AE6AE4" w:rsidRDefault="00AE6AE4" w:rsidP="00AE6A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3685"/>
        <w:gridCol w:w="2835"/>
      </w:tblGrid>
      <w:tr w:rsidR="00AE6AE4" w:rsidTr="007D5BB5">
        <w:tc>
          <w:tcPr>
            <w:tcW w:w="567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Выявленное нарушение</w:t>
            </w:r>
          </w:p>
        </w:tc>
        <w:tc>
          <w:tcPr>
            <w:tcW w:w="3685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Рекомендации по устранению выявленного нарушения</w:t>
            </w:r>
          </w:p>
        </w:tc>
        <w:tc>
          <w:tcPr>
            <w:tcW w:w="2835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Срок устранения выявленного нарушения</w:t>
            </w:r>
          </w:p>
        </w:tc>
      </w:tr>
      <w:tr w:rsidR="00AE6AE4" w:rsidTr="007D5BB5">
        <w:tc>
          <w:tcPr>
            <w:tcW w:w="567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984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3685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2835" w:type="dxa"/>
          </w:tcPr>
          <w:p w:rsidR="00AE6AE4" w:rsidRDefault="00AE6AE4" w:rsidP="007D5BB5">
            <w:pPr>
              <w:pStyle w:val="ConsPlusNormal"/>
            </w:pPr>
          </w:p>
        </w:tc>
      </w:tr>
      <w:tr w:rsidR="00AE6AE4" w:rsidTr="007D5BB5">
        <w:tc>
          <w:tcPr>
            <w:tcW w:w="567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984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3685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2835" w:type="dxa"/>
          </w:tcPr>
          <w:p w:rsidR="00AE6AE4" w:rsidRDefault="00AE6AE4" w:rsidP="007D5BB5">
            <w:pPr>
              <w:pStyle w:val="ConsPlusNormal"/>
            </w:pPr>
          </w:p>
        </w:tc>
      </w:tr>
      <w:tr w:rsidR="00AE6AE4" w:rsidTr="007D5BB5">
        <w:tc>
          <w:tcPr>
            <w:tcW w:w="567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984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3685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2835" w:type="dxa"/>
          </w:tcPr>
          <w:p w:rsidR="00AE6AE4" w:rsidRDefault="00AE6AE4" w:rsidP="007D5BB5">
            <w:pPr>
              <w:pStyle w:val="ConsPlusNormal"/>
            </w:pPr>
          </w:p>
        </w:tc>
      </w:tr>
    </w:tbl>
    <w:p w:rsidR="00AE6AE4" w:rsidRDefault="00AE6AE4" w:rsidP="00AE6AE4">
      <w:pPr>
        <w:pStyle w:val="ConsPlusNormal"/>
        <w:jc w:val="both"/>
      </w:pPr>
    </w:p>
    <w:p w:rsidR="002106FF" w:rsidRDefault="002106FF" w:rsidP="00AE6AE4">
      <w:pPr>
        <w:pStyle w:val="ConsPlusNonformat"/>
        <w:jc w:val="both"/>
      </w:pPr>
    </w:p>
    <w:p w:rsidR="00AE6AE4" w:rsidRDefault="00AE6AE4" w:rsidP="00AE6AE4">
      <w:pPr>
        <w:pStyle w:val="ConsPlusNonformat"/>
        <w:jc w:val="both"/>
      </w:pPr>
      <w:r>
        <w:t>Подписи должностных лиц, подготовивших рекомендации:</w:t>
      </w:r>
    </w:p>
    <w:p w:rsidR="00AE6AE4" w:rsidRDefault="00AE6AE4" w:rsidP="00AE6AE4">
      <w:pPr>
        <w:pStyle w:val="ConsPlusNonformat"/>
        <w:jc w:val="both"/>
      </w:pPr>
    </w:p>
    <w:p w:rsidR="00AE6AE4" w:rsidRDefault="00AE6AE4" w:rsidP="00AE6AE4">
      <w:pPr>
        <w:pStyle w:val="ConsPlusNonformat"/>
        <w:jc w:val="both"/>
      </w:pPr>
      <w:r>
        <w:t>__________________________________       _____________________</w:t>
      </w:r>
    </w:p>
    <w:p w:rsidR="00AE6AE4" w:rsidRDefault="00AE6AE4" w:rsidP="00AE6AE4">
      <w:pPr>
        <w:pStyle w:val="ConsPlusNonformat"/>
        <w:jc w:val="both"/>
      </w:pPr>
      <w:r>
        <w:t xml:space="preserve">        (должность, Ф.И.О.)                     (подпись)</w:t>
      </w:r>
    </w:p>
    <w:p w:rsidR="00AE6AE4" w:rsidRDefault="00AE6AE4" w:rsidP="00AE6AE4">
      <w:pPr>
        <w:pStyle w:val="ConsPlusNonformat"/>
        <w:jc w:val="both"/>
      </w:pPr>
    </w:p>
    <w:p w:rsidR="00AE6AE4" w:rsidRDefault="00AE6AE4" w:rsidP="00AE6AE4">
      <w:pPr>
        <w:pStyle w:val="ConsPlusNonformat"/>
        <w:jc w:val="both"/>
      </w:pPr>
      <w:r>
        <w:t>__________________________________       _____________________</w:t>
      </w:r>
    </w:p>
    <w:p w:rsidR="00AE6AE4" w:rsidRDefault="00AE6AE4" w:rsidP="00AE6AE4">
      <w:pPr>
        <w:pStyle w:val="ConsPlusNonformat"/>
        <w:jc w:val="both"/>
      </w:pPr>
      <w:r>
        <w:t xml:space="preserve">        (должность, Ф.И.О.)                     (подпись)</w:t>
      </w:r>
    </w:p>
    <w:p w:rsidR="00AE6AE4" w:rsidRDefault="00AE6AE4" w:rsidP="00AE6AE4">
      <w:pPr>
        <w:pStyle w:val="ConsPlusNonformat"/>
        <w:jc w:val="both"/>
      </w:pPr>
    </w:p>
    <w:p w:rsidR="00AE6AE4" w:rsidRDefault="00AE6AE4" w:rsidP="00AE6AE4">
      <w:pPr>
        <w:pStyle w:val="ConsPlusNonformat"/>
        <w:jc w:val="both"/>
      </w:pPr>
      <w:r>
        <w:t>__________________________________       _____________________</w:t>
      </w:r>
    </w:p>
    <w:p w:rsidR="00AE6AE4" w:rsidRDefault="00AE6AE4" w:rsidP="00AE6AE4">
      <w:pPr>
        <w:pStyle w:val="ConsPlusNonformat"/>
        <w:jc w:val="both"/>
      </w:pPr>
      <w:r>
        <w:t xml:space="preserve">        (должность, Ф.И.О.)                     (подпись)</w:t>
      </w:r>
    </w:p>
    <w:p w:rsidR="00AE6AE4" w:rsidRDefault="00AE6AE4" w:rsidP="00AE6AE4">
      <w:pPr>
        <w:pStyle w:val="ConsPlusNormal"/>
        <w:jc w:val="both"/>
      </w:pPr>
    </w:p>
    <w:p w:rsidR="00AE6AE4" w:rsidRDefault="00AE6AE4" w:rsidP="00AE6AE4">
      <w:pPr>
        <w:pStyle w:val="ConsPlusNormal"/>
        <w:jc w:val="both"/>
      </w:pPr>
    </w:p>
    <w:p w:rsidR="00AE6AE4" w:rsidRDefault="00AE6AE4" w:rsidP="00AE6AE4">
      <w:pPr>
        <w:pStyle w:val="ConsPlusNormal"/>
        <w:jc w:val="both"/>
      </w:pPr>
    </w:p>
    <w:p w:rsidR="00AE6AE4" w:rsidRDefault="00AE6AE4" w:rsidP="00AE6AE4">
      <w:pPr>
        <w:pStyle w:val="ConsPlusNormal"/>
        <w:jc w:val="both"/>
      </w:pPr>
    </w:p>
    <w:p w:rsidR="00AE6AE4" w:rsidRDefault="00AE6AE4" w:rsidP="00AE6AE4">
      <w:pPr>
        <w:pStyle w:val="ConsPlusNormal"/>
        <w:jc w:val="both"/>
      </w:pPr>
    </w:p>
    <w:p w:rsidR="00AE6AE4" w:rsidRDefault="00AE6AE4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BF0A25" w:rsidRDefault="00BF0A25" w:rsidP="00AE6AE4">
      <w:pPr>
        <w:pStyle w:val="ConsPlusNormal"/>
        <w:jc w:val="right"/>
        <w:outlineLvl w:val="1"/>
      </w:pPr>
    </w:p>
    <w:p w:rsidR="005150E0" w:rsidRDefault="005150E0" w:rsidP="00AE6AE4">
      <w:pPr>
        <w:pStyle w:val="ConsPlusNormal"/>
        <w:jc w:val="right"/>
        <w:outlineLvl w:val="1"/>
      </w:pPr>
    </w:p>
    <w:p w:rsidR="005150E0" w:rsidRDefault="005150E0" w:rsidP="00AE6AE4">
      <w:pPr>
        <w:pStyle w:val="ConsPlusNormal"/>
        <w:jc w:val="right"/>
        <w:outlineLvl w:val="1"/>
      </w:pPr>
    </w:p>
    <w:p w:rsidR="005150E0" w:rsidRDefault="005150E0" w:rsidP="00AE6AE4">
      <w:pPr>
        <w:pStyle w:val="ConsPlusNormal"/>
        <w:jc w:val="right"/>
        <w:outlineLvl w:val="1"/>
      </w:pPr>
    </w:p>
    <w:p w:rsidR="005150E0" w:rsidRDefault="005150E0" w:rsidP="00AE6AE4">
      <w:pPr>
        <w:pStyle w:val="ConsPlusNormal"/>
        <w:jc w:val="right"/>
        <w:outlineLvl w:val="1"/>
      </w:pPr>
    </w:p>
    <w:p w:rsidR="004B6000" w:rsidRDefault="004B6000" w:rsidP="00AE6AE4">
      <w:pPr>
        <w:pStyle w:val="ConsPlusNormal"/>
        <w:jc w:val="right"/>
        <w:outlineLvl w:val="1"/>
      </w:pPr>
    </w:p>
    <w:p w:rsidR="004B6000" w:rsidRDefault="004B6000" w:rsidP="00AE6AE4">
      <w:pPr>
        <w:pStyle w:val="ConsPlusNormal"/>
        <w:jc w:val="right"/>
        <w:outlineLvl w:val="1"/>
      </w:pPr>
    </w:p>
    <w:p w:rsidR="004B6000" w:rsidRDefault="004B6000" w:rsidP="00AE6AE4">
      <w:pPr>
        <w:pStyle w:val="ConsPlusNormal"/>
        <w:jc w:val="right"/>
        <w:outlineLvl w:val="1"/>
      </w:pPr>
    </w:p>
    <w:p w:rsidR="004B6000" w:rsidRDefault="004B6000" w:rsidP="00AE6AE4">
      <w:pPr>
        <w:pStyle w:val="ConsPlusNormal"/>
        <w:jc w:val="right"/>
        <w:outlineLvl w:val="1"/>
      </w:pPr>
    </w:p>
    <w:p w:rsidR="0020004A" w:rsidRDefault="0020004A" w:rsidP="004B6000">
      <w:pPr>
        <w:pStyle w:val="ConsPlusNormal"/>
        <w:jc w:val="right"/>
        <w:outlineLvl w:val="1"/>
      </w:pPr>
    </w:p>
    <w:p w:rsidR="004B6000" w:rsidRDefault="00AE6AE4" w:rsidP="004B6000">
      <w:pPr>
        <w:pStyle w:val="ConsPlusNormal"/>
        <w:jc w:val="right"/>
        <w:outlineLvl w:val="1"/>
      </w:pPr>
      <w:r>
        <w:t>Приложение 3</w:t>
      </w:r>
    </w:p>
    <w:p w:rsidR="00AE6AE4" w:rsidRDefault="00AE6AE4" w:rsidP="00AE6AE4">
      <w:pPr>
        <w:pStyle w:val="ConsPlusNormal"/>
        <w:jc w:val="right"/>
      </w:pPr>
      <w:r>
        <w:t>к Порядку</w:t>
      </w:r>
    </w:p>
    <w:p w:rsidR="00AE6AE4" w:rsidRDefault="00AE6AE4" w:rsidP="00AE6AE4">
      <w:pPr>
        <w:pStyle w:val="ConsPlusNormal"/>
        <w:jc w:val="right"/>
      </w:pPr>
      <w:r>
        <w:t>проведения осмотра зданий</w:t>
      </w:r>
    </w:p>
    <w:p w:rsidR="00AE6AE4" w:rsidRDefault="00AE6AE4" w:rsidP="00AE6AE4">
      <w:pPr>
        <w:pStyle w:val="ConsPlusNormal"/>
        <w:jc w:val="right"/>
      </w:pPr>
      <w:r>
        <w:t>и сооружений, расположенных</w:t>
      </w:r>
    </w:p>
    <w:p w:rsidR="00AE6AE4" w:rsidRDefault="00AE6AE4" w:rsidP="00AE6AE4">
      <w:pPr>
        <w:pStyle w:val="ConsPlusNormal"/>
        <w:jc w:val="right"/>
      </w:pPr>
      <w:r>
        <w:t xml:space="preserve">на территории </w:t>
      </w:r>
      <w:r w:rsidR="00513F92">
        <w:t>Идринского</w:t>
      </w:r>
      <w:r>
        <w:t xml:space="preserve"> района,</w:t>
      </w:r>
    </w:p>
    <w:p w:rsidR="00AE6AE4" w:rsidRDefault="00AE6AE4" w:rsidP="00AE6AE4">
      <w:pPr>
        <w:pStyle w:val="ConsPlusNormal"/>
        <w:jc w:val="right"/>
      </w:pPr>
      <w:r>
        <w:t>в целях оценки их технического</w:t>
      </w:r>
    </w:p>
    <w:p w:rsidR="00AE6AE4" w:rsidRDefault="00AE6AE4" w:rsidP="00AE6AE4">
      <w:pPr>
        <w:pStyle w:val="ConsPlusNormal"/>
        <w:jc w:val="right"/>
      </w:pPr>
      <w:r>
        <w:t>состояния и надлежащего</w:t>
      </w:r>
    </w:p>
    <w:p w:rsidR="00AE6AE4" w:rsidRDefault="00AE6AE4" w:rsidP="00AE6AE4">
      <w:pPr>
        <w:pStyle w:val="ConsPlusNormal"/>
        <w:jc w:val="right"/>
      </w:pPr>
      <w:r>
        <w:t>технического обслуживания</w:t>
      </w:r>
    </w:p>
    <w:p w:rsidR="00AE6AE4" w:rsidRDefault="00AE6AE4" w:rsidP="00AE6AE4">
      <w:pPr>
        <w:pStyle w:val="ConsPlusNormal"/>
        <w:jc w:val="both"/>
      </w:pPr>
    </w:p>
    <w:p w:rsidR="00513F92" w:rsidRDefault="00513F92" w:rsidP="00AE6AE4">
      <w:pPr>
        <w:pStyle w:val="ConsPlusNormal"/>
        <w:jc w:val="center"/>
      </w:pPr>
      <w:bookmarkStart w:id="4" w:name="P196"/>
      <w:bookmarkEnd w:id="4"/>
    </w:p>
    <w:p w:rsidR="00AE6AE4" w:rsidRDefault="00AE6AE4" w:rsidP="00AE6AE4">
      <w:pPr>
        <w:pStyle w:val="ConsPlusNormal"/>
        <w:jc w:val="center"/>
      </w:pPr>
      <w:r>
        <w:t>Журнал учета осмотров зданий, сооружений</w:t>
      </w:r>
    </w:p>
    <w:p w:rsidR="00597179" w:rsidRDefault="00597179" w:rsidP="00AE6AE4">
      <w:pPr>
        <w:pStyle w:val="ConsPlusNormal"/>
        <w:jc w:val="center"/>
      </w:pPr>
    </w:p>
    <w:p w:rsidR="00AE6AE4" w:rsidRDefault="00AE6AE4" w:rsidP="00AE6AE4">
      <w:pPr>
        <w:pStyle w:val="ConsPlusNormal"/>
        <w:jc w:val="center"/>
      </w:pPr>
    </w:p>
    <w:p w:rsidR="00AE6AE4" w:rsidRDefault="00AE6AE4" w:rsidP="00AE6AE4">
      <w:pPr>
        <w:pStyle w:val="ConsPlusNormal"/>
        <w:jc w:val="both"/>
      </w:pPr>
    </w:p>
    <w:tbl>
      <w:tblPr>
        <w:tblW w:w="1020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8"/>
        <w:gridCol w:w="850"/>
        <w:gridCol w:w="1418"/>
        <w:gridCol w:w="708"/>
        <w:gridCol w:w="1418"/>
        <w:gridCol w:w="1417"/>
        <w:gridCol w:w="1418"/>
      </w:tblGrid>
      <w:tr w:rsidR="00597179" w:rsidTr="00460EBF">
        <w:tc>
          <w:tcPr>
            <w:tcW w:w="426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Основание проведения осмотра</w:t>
            </w: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Наименование объекта осмотра</w:t>
            </w:r>
          </w:p>
        </w:tc>
        <w:tc>
          <w:tcPr>
            <w:tcW w:w="850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Адрес объекта осмотра</w:t>
            </w:r>
          </w:p>
        </w:tc>
        <w:tc>
          <w:tcPr>
            <w:tcW w:w="1418" w:type="dxa"/>
          </w:tcPr>
          <w:p w:rsidR="00AE6AE4" w:rsidRDefault="002858F0" w:rsidP="002858F0">
            <w:pPr>
              <w:pStyle w:val="ConsPlusNormal"/>
              <w:jc w:val="center"/>
            </w:pPr>
            <w:r>
              <w:t xml:space="preserve">Сведения о собственнике здания, сооружения (Ф.И.О. физ.лица, наименование юр.лица) </w:t>
            </w:r>
          </w:p>
        </w:tc>
        <w:tc>
          <w:tcPr>
            <w:tcW w:w="708" w:type="dxa"/>
          </w:tcPr>
          <w:p w:rsidR="00AE6AE4" w:rsidRDefault="002858F0" w:rsidP="007D5BB5">
            <w:pPr>
              <w:pStyle w:val="ConsPlusNormal"/>
              <w:jc w:val="center"/>
            </w:pPr>
            <w:r>
              <w:t>№ и дата акта осмотра</w:t>
            </w:r>
          </w:p>
        </w:tc>
        <w:tc>
          <w:tcPr>
            <w:tcW w:w="1418" w:type="dxa"/>
          </w:tcPr>
          <w:p w:rsidR="00AE6AE4" w:rsidRDefault="000E66E8" w:rsidP="007D5BB5">
            <w:pPr>
              <w:pStyle w:val="ConsPlusNormal"/>
              <w:jc w:val="center"/>
            </w:pPr>
            <w:r>
              <w:t>Рекомендации о мерах по устранению выявленных нарушений</w:t>
            </w:r>
          </w:p>
        </w:tc>
        <w:tc>
          <w:tcPr>
            <w:tcW w:w="1417" w:type="dxa"/>
          </w:tcPr>
          <w:p w:rsidR="00AE6AE4" w:rsidRPr="00597179" w:rsidRDefault="002858F0" w:rsidP="002858F0">
            <w:pPr>
              <w:pStyle w:val="ConsPlusNormal"/>
              <w:jc w:val="center"/>
            </w:pPr>
            <w:r>
              <w:t xml:space="preserve">Информация </w:t>
            </w:r>
            <w:r w:rsidR="00AE6AE4" w:rsidRPr="00597179">
              <w:t xml:space="preserve">о </w:t>
            </w:r>
            <w:r w:rsidR="000E66E8">
              <w:t>выдаче</w:t>
            </w:r>
            <w:r w:rsidR="00AE6AE4" w:rsidRPr="00597179">
              <w:t xml:space="preserve"> акта, рекомендаций</w:t>
            </w:r>
          </w:p>
        </w:tc>
        <w:tc>
          <w:tcPr>
            <w:tcW w:w="1418" w:type="dxa"/>
          </w:tcPr>
          <w:p w:rsidR="00AE6AE4" w:rsidRDefault="002858F0" w:rsidP="002858F0">
            <w:pPr>
              <w:pStyle w:val="ConsPlusNormal"/>
              <w:jc w:val="center"/>
            </w:pPr>
            <w:r>
              <w:t xml:space="preserve">Информация </w:t>
            </w:r>
            <w:r w:rsidR="00AE6AE4">
              <w:t xml:space="preserve"> о выполнении рекомендаций</w:t>
            </w:r>
            <w:r>
              <w:t xml:space="preserve"> о мерах по устранению  выявленных нарушений</w:t>
            </w:r>
          </w:p>
        </w:tc>
      </w:tr>
      <w:tr w:rsidR="00597179" w:rsidTr="00460EBF">
        <w:tc>
          <w:tcPr>
            <w:tcW w:w="426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E6AE4" w:rsidRPr="00BF0A25" w:rsidRDefault="00AE6AE4" w:rsidP="007D5BB5">
            <w:pPr>
              <w:pStyle w:val="ConsPlusNormal"/>
              <w:jc w:val="center"/>
            </w:pPr>
            <w:r w:rsidRPr="00BF0A25">
              <w:t>8</w:t>
            </w: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  <w:jc w:val="center"/>
            </w:pPr>
            <w:r>
              <w:t>9</w:t>
            </w:r>
          </w:p>
        </w:tc>
      </w:tr>
      <w:tr w:rsidR="00597179" w:rsidTr="00460EBF">
        <w:tc>
          <w:tcPr>
            <w:tcW w:w="426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134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850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70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7" w:type="dxa"/>
          </w:tcPr>
          <w:p w:rsidR="00AE6AE4" w:rsidRPr="00A11093" w:rsidRDefault="00AE6AE4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</w:tr>
      <w:tr w:rsidR="00597179" w:rsidTr="00460EBF">
        <w:tc>
          <w:tcPr>
            <w:tcW w:w="426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134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850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70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7" w:type="dxa"/>
          </w:tcPr>
          <w:p w:rsidR="00AE6AE4" w:rsidRPr="00A11093" w:rsidRDefault="00AE6AE4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</w:tr>
      <w:tr w:rsidR="00597179" w:rsidTr="00460EBF">
        <w:tc>
          <w:tcPr>
            <w:tcW w:w="426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134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850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70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7" w:type="dxa"/>
          </w:tcPr>
          <w:p w:rsidR="00AE6AE4" w:rsidRPr="00A11093" w:rsidRDefault="00AE6AE4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</w:tr>
      <w:tr w:rsidR="00597179" w:rsidTr="00460EBF">
        <w:tc>
          <w:tcPr>
            <w:tcW w:w="426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134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850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70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7" w:type="dxa"/>
          </w:tcPr>
          <w:p w:rsidR="00AE6AE4" w:rsidRPr="00A11093" w:rsidRDefault="00AE6AE4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</w:tr>
      <w:tr w:rsidR="00597179" w:rsidTr="00460EBF">
        <w:tc>
          <w:tcPr>
            <w:tcW w:w="426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134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850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70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7" w:type="dxa"/>
          </w:tcPr>
          <w:p w:rsidR="00AE6AE4" w:rsidRPr="00A11093" w:rsidRDefault="00AE6AE4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</w:tr>
      <w:tr w:rsidR="00597179" w:rsidTr="00460EBF">
        <w:tc>
          <w:tcPr>
            <w:tcW w:w="426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134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850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70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7" w:type="dxa"/>
          </w:tcPr>
          <w:p w:rsidR="00AE6AE4" w:rsidRPr="00A11093" w:rsidRDefault="00AE6AE4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</w:tr>
      <w:tr w:rsidR="00597179" w:rsidTr="00460EBF">
        <w:tc>
          <w:tcPr>
            <w:tcW w:w="426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134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850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70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7" w:type="dxa"/>
          </w:tcPr>
          <w:p w:rsidR="00AE6AE4" w:rsidRPr="00A11093" w:rsidRDefault="00AE6AE4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</w:tr>
      <w:tr w:rsidR="00597179" w:rsidTr="00460EBF">
        <w:tc>
          <w:tcPr>
            <w:tcW w:w="426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134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850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70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  <w:tc>
          <w:tcPr>
            <w:tcW w:w="1417" w:type="dxa"/>
          </w:tcPr>
          <w:p w:rsidR="00AE6AE4" w:rsidRPr="00A11093" w:rsidRDefault="00AE6AE4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AE6AE4" w:rsidRDefault="00AE6AE4" w:rsidP="007D5BB5">
            <w:pPr>
              <w:pStyle w:val="ConsPlusNormal"/>
            </w:pPr>
          </w:p>
        </w:tc>
      </w:tr>
      <w:tr w:rsidR="00597179" w:rsidTr="00460EBF">
        <w:tc>
          <w:tcPr>
            <w:tcW w:w="426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1134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1418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850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1418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708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1418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1417" w:type="dxa"/>
          </w:tcPr>
          <w:p w:rsidR="00597179" w:rsidRPr="00A11093" w:rsidRDefault="00597179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597179" w:rsidRDefault="00597179" w:rsidP="007D5BB5">
            <w:pPr>
              <w:pStyle w:val="ConsPlusNormal"/>
            </w:pPr>
          </w:p>
        </w:tc>
      </w:tr>
      <w:tr w:rsidR="00597179" w:rsidTr="00460EBF">
        <w:tc>
          <w:tcPr>
            <w:tcW w:w="426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1134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1418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850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1418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708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1418" w:type="dxa"/>
          </w:tcPr>
          <w:p w:rsidR="00597179" w:rsidRDefault="00597179" w:rsidP="007D5BB5">
            <w:pPr>
              <w:pStyle w:val="ConsPlusNormal"/>
            </w:pPr>
          </w:p>
        </w:tc>
        <w:tc>
          <w:tcPr>
            <w:tcW w:w="1417" w:type="dxa"/>
          </w:tcPr>
          <w:p w:rsidR="00597179" w:rsidRPr="00A11093" w:rsidRDefault="00597179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597179" w:rsidRDefault="00597179" w:rsidP="007D5BB5">
            <w:pPr>
              <w:pStyle w:val="ConsPlusNormal"/>
            </w:pPr>
          </w:p>
        </w:tc>
      </w:tr>
      <w:tr w:rsidR="00460EBF" w:rsidTr="00460EBF">
        <w:tc>
          <w:tcPr>
            <w:tcW w:w="426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1134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1418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850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1418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708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1418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1417" w:type="dxa"/>
          </w:tcPr>
          <w:p w:rsidR="00460EBF" w:rsidRPr="00A11093" w:rsidRDefault="00460EBF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460EBF" w:rsidRDefault="00460EBF" w:rsidP="007D5BB5">
            <w:pPr>
              <w:pStyle w:val="ConsPlusNormal"/>
            </w:pPr>
          </w:p>
        </w:tc>
      </w:tr>
      <w:tr w:rsidR="00460EBF" w:rsidTr="00460EBF">
        <w:tc>
          <w:tcPr>
            <w:tcW w:w="426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1134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1418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850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1418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708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1418" w:type="dxa"/>
          </w:tcPr>
          <w:p w:rsidR="00460EBF" w:rsidRDefault="00460EBF" w:rsidP="007D5BB5">
            <w:pPr>
              <w:pStyle w:val="ConsPlusNormal"/>
            </w:pPr>
          </w:p>
        </w:tc>
        <w:tc>
          <w:tcPr>
            <w:tcW w:w="1417" w:type="dxa"/>
          </w:tcPr>
          <w:p w:rsidR="00460EBF" w:rsidRPr="00A11093" w:rsidRDefault="00460EBF" w:rsidP="007D5BB5">
            <w:pPr>
              <w:pStyle w:val="ConsPlusNormal"/>
              <w:rPr>
                <w:b/>
              </w:rPr>
            </w:pPr>
          </w:p>
        </w:tc>
        <w:tc>
          <w:tcPr>
            <w:tcW w:w="1418" w:type="dxa"/>
          </w:tcPr>
          <w:p w:rsidR="00460EBF" w:rsidRDefault="00460EBF" w:rsidP="007D5BB5">
            <w:pPr>
              <w:pStyle w:val="ConsPlusNormal"/>
            </w:pPr>
          </w:p>
        </w:tc>
      </w:tr>
    </w:tbl>
    <w:p w:rsidR="00AF6596" w:rsidRPr="0026371F" w:rsidRDefault="00AF6596">
      <w:pPr>
        <w:pStyle w:val="ConsPlusNormal"/>
        <w:jc w:val="both"/>
        <w:rPr>
          <w:sz w:val="28"/>
          <w:szCs w:val="28"/>
        </w:rPr>
      </w:pPr>
    </w:p>
    <w:sectPr w:rsidR="00AF6596" w:rsidRPr="0026371F" w:rsidSect="0020004A">
      <w:footerReference w:type="default" r:id="rId8"/>
      <w:pgSz w:w="11906" w:h="16838" w:code="9"/>
      <w:pgMar w:top="0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1E" w:rsidRDefault="000E2F1E" w:rsidP="009B634C">
      <w:r>
        <w:separator/>
      </w:r>
    </w:p>
  </w:endnote>
  <w:endnote w:type="continuationSeparator" w:id="0">
    <w:p w:rsidR="000E2F1E" w:rsidRDefault="000E2F1E" w:rsidP="009B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02620"/>
      <w:docPartObj>
        <w:docPartGallery w:val="Page Numbers (Bottom of Page)"/>
        <w:docPartUnique/>
      </w:docPartObj>
    </w:sdtPr>
    <w:sdtEndPr/>
    <w:sdtContent>
      <w:p w:rsidR="009B634C" w:rsidRDefault="00215EB9">
        <w:pPr>
          <w:pStyle w:val="af1"/>
          <w:jc w:val="right"/>
        </w:pPr>
        <w:r>
          <w:fldChar w:fldCharType="begin"/>
        </w:r>
        <w:r w:rsidR="009B634C">
          <w:instrText>PAGE   \* MERGEFORMAT</w:instrText>
        </w:r>
        <w:r>
          <w:fldChar w:fldCharType="separate"/>
        </w:r>
        <w:r w:rsidR="00510DDE">
          <w:rPr>
            <w:noProof/>
          </w:rPr>
          <w:t>4</w:t>
        </w:r>
        <w:r>
          <w:fldChar w:fldCharType="end"/>
        </w:r>
      </w:p>
    </w:sdtContent>
  </w:sdt>
  <w:p w:rsidR="009B634C" w:rsidRDefault="009B634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1E" w:rsidRDefault="000E2F1E" w:rsidP="009B634C">
      <w:r>
        <w:separator/>
      </w:r>
    </w:p>
  </w:footnote>
  <w:footnote w:type="continuationSeparator" w:id="0">
    <w:p w:rsidR="000E2F1E" w:rsidRDefault="000E2F1E" w:rsidP="009B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596"/>
    <w:rsid w:val="00011A46"/>
    <w:rsid w:val="000273F3"/>
    <w:rsid w:val="00027C91"/>
    <w:rsid w:val="00042B9B"/>
    <w:rsid w:val="0007789F"/>
    <w:rsid w:val="00096081"/>
    <w:rsid w:val="00096C0B"/>
    <w:rsid w:val="000C3117"/>
    <w:rsid w:val="000D30F6"/>
    <w:rsid w:val="000E2F1E"/>
    <w:rsid w:val="000E66E8"/>
    <w:rsid w:val="00102592"/>
    <w:rsid w:val="00102D53"/>
    <w:rsid w:val="00112B12"/>
    <w:rsid w:val="00115D78"/>
    <w:rsid w:val="00126F7B"/>
    <w:rsid w:val="00133ED5"/>
    <w:rsid w:val="00135898"/>
    <w:rsid w:val="001361E4"/>
    <w:rsid w:val="00136F7E"/>
    <w:rsid w:val="00146E65"/>
    <w:rsid w:val="00164BE2"/>
    <w:rsid w:val="00183CDD"/>
    <w:rsid w:val="001D3553"/>
    <w:rsid w:val="001E508D"/>
    <w:rsid w:val="0020004A"/>
    <w:rsid w:val="002042AA"/>
    <w:rsid w:val="00206CAF"/>
    <w:rsid w:val="00207D81"/>
    <w:rsid w:val="002106FF"/>
    <w:rsid w:val="00215EB9"/>
    <w:rsid w:val="00217926"/>
    <w:rsid w:val="00263608"/>
    <w:rsid w:val="0026371F"/>
    <w:rsid w:val="002858F0"/>
    <w:rsid w:val="00285C7F"/>
    <w:rsid w:val="002C692A"/>
    <w:rsid w:val="002E7283"/>
    <w:rsid w:val="002F2322"/>
    <w:rsid w:val="002F7A77"/>
    <w:rsid w:val="00300F4A"/>
    <w:rsid w:val="00305D5C"/>
    <w:rsid w:val="003247E1"/>
    <w:rsid w:val="0033508A"/>
    <w:rsid w:val="003433F3"/>
    <w:rsid w:val="00344632"/>
    <w:rsid w:val="00350B79"/>
    <w:rsid w:val="00352D78"/>
    <w:rsid w:val="00384A3A"/>
    <w:rsid w:val="003B0192"/>
    <w:rsid w:val="003C11B7"/>
    <w:rsid w:val="003D1BB1"/>
    <w:rsid w:val="003D51A1"/>
    <w:rsid w:val="003E1876"/>
    <w:rsid w:val="00405D2C"/>
    <w:rsid w:val="00414FFE"/>
    <w:rsid w:val="00435061"/>
    <w:rsid w:val="00455645"/>
    <w:rsid w:val="004564BA"/>
    <w:rsid w:val="00460EBF"/>
    <w:rsid w:val="004623F8"/>
    <w:rsid w:val="00467B91"/>
    <w:rsid w:val="00473A5B"/>
    <w:rsid w:val="00480D10"/>
    <w:rsid w:val="0048409E"/>
    <w:rsid w:val="004A069E"/>
    <w:rsid w:val="004B0E3A"/>
    <w:rsid w:val="004B6000"/>
    <w:rsid w:val="004F10B8"/>
    <w:rsid w:val="00510DDE"/>
    <w:rsid w:val="00513F92"/>
    <w:rsid w:val="00514FBB"/>
    <w:rsid w:val="005150E0"/>
    <w:rsid w:val="0054066C"/>
    <w:rsid w:val="00543163"/>
    <w:rsid w:val="00565DCB"/>
    <w:rsid w:val="005719F3"/>
    <w:rsid w:val="005863FE"/>
    <w:rsid w:val="00597179"/>
    <w:rsid w:val="005B63AB"/>
    <w:rsid w:val="005F28FB"/>
    <w:rsid w:val="006250E6"/>
    <w:rsid w:val="00640F85"/>
    <w:rsid w:val="006523F6"/>
    <w:rsid w:val="0065743D"/>
    <w:rsid w:val="00670439"/>
    <w:rsid w:val="0069168D"/>
    <w:rsid w:val="006B2C88"/>
    <w:rsid w:val="006B3F2A"/>
    <w:rsid w:val="006C277E"/>
    <w:rsid w:val="006C2BC1"/>
    <w:rsid w:val="006D092D"/>
    <w:rsid w:val="00710239"/>
    <w:rsid w:val="007103C6"/>
    <w:rsid w:val="007223B7"/>
    <w:rsid w:val="0072459D"/>
    <w:rsid w:val="007274D1"/>
    <w:rsid w:val="00753F35"/>
    <w:rsid w:val="00763874"/>
    <w:rsid w:val="0077404B"/>
    <w:rsid w:val="0079602D"/>
    <w:rsid w:val="007B2C13"/>
    <w:rsid w:val="007B62A8"/>
    <w:rsid w:val="007C0053"/>
    <w:rsid w:val="007C0113"/>
    <w:rsid w:val="007E3AF4"/>
    <w:rsid w:val="008241C4"/>
    <w:rsid w:val="00831DDC"/>
    <w:rsid w:val="008A0534"/>
    <w:rsid w:val="008B2B9A"/>
    <w:rsid w:val="008C6C8D"/>
    <w:rsid w:val="008D5AF5"/>
    <w:rsid w:val="008F77EA"/>
    <w:rsid w:val="0090007E"/>
    <w:rsid w:val="00920CC9"/>
    <w:rsid w:val="00926492"/>
    <w:rsid w:val="00941F64"/>
    <w:rsid w:val="00945465"/>
    <w:rsid w:val="00945BCD"/>
    <w:rsid w:val="00950B8B"/>
    <w:rsid w:val="00957433"/>
    <w:rsid w:val="0097723B"/>
    <w:rsid w:val="009B634C"/>
    <w:rsid w:val="009C792C"/>
    <w:rsid w:val="009E0759"/>
    <w:rsid w:val="009E25E6"/>
    <w:rsid w:val="00A02C7D"/>
    <w:rsid w:val="00A067CB"/>
    <w:rsid w:val="00A1736C"/>
    <w:rsid w:val="00A72A39"/>
    <w:rsid w:val="00AA3249"/>
    <w:rsid w:val="00AB6997"/>
    <w:rsid w:val="00AE6AE4"/>
    <w:rsid w:val="00AF1E98"/>
    <w:rsid w:val="00AF6596"/>
    <w:rsid w:val="00B04725"/>
    <w:rsid w:val="00B2110C"/>
    <w:rsid w:val="00B3178B"/>
    <w:rsid w:val="00B33913"/>
    <w:rsid w:val="00B433B5"/>
    <w:rsid w:val="00B468E9"/>
    <w:rsid w:val="00B47D81"/>
    <w:rsid w:val="00B646B9"/>
    <w:rsid w:val="00B67EBA"/>
    <w:rsid w:val="00B846A7"/>
    <w:rsid w:val="00BA1C74"/>
    <w:rsid w:val="00BB4434"/>
    <w:rsid w:val="00BE611E"/>
    <w:rsid w:val="00BF0A25"/>
    <w:rsid w:val="00C32858"/>
    <w:rsid w:val="00C357C1"/>
    <w:rsid w:val="00C75FC6"/>
    <w:rsid w:val="00CA1CFA"/>
    <w:rsid w:val="00CA5ECD"/>
    <w:rsid w:val="00CA6C94"/>
    <w:rsid w:val="00CC2C14"/>
    <w:rsid w:val="00CE602D"/>
    <w:rsid w:val="00D01D16"/>
    <w:rsid w:val="00D202BA"/>
    <w:rsid w:val="00D26F4A"/>
    <w:rsid w:val="00D704F0"/>
    <w:rsid w:val="00D8322A"/>
    <w:rsid w:val="00D95F97"/>
    <w:rsid w:val="00DC01D3"/>
    <w:rsid w:val="00DC3B9A"/>
    <w:rsid w:val="00E10B4B"/>
    <w:rsid w:val="00E15EC5"/>
    <w:rsid w:val="00E21765"/>
    <w:rsid w:val="00E3496F"/>
    <w:rsid w:val="00E37B44"/>
    <w:rsid w:val="00E4786B"/>
    <w:rsid w:val="00E51D20"/>
    <w:rsid w:val="00E56622"/>
    <w:rsid w:val="00E63222"/>
    <w:rsid w:val="00E93875"/>
    <w:rsid w:val="00ED138A"/>
    <w:rsid w:val="00ED2A9F"/>
    <w:rsid w:val="00ED3EE5"/>
    <w:rsid w:val="00ED79C8"/>
    <w:rsid w:val="00EF0816"/>
    <w:rsid w:val="00F623D8"/>
    <w:rsid w:val="00F72E6B"/>
    <w:rsid w:val="00F807D6"/>
    <w:rsid w:val="00FA47DD"/>
    <w:rsid w:val="00FB4A1F"/>
    <w:rsid w:val="00FD030F"/>
    <w:rsid w:val="00FD0EFC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011CBF-61CE-4D3C-9EA5-747CF6E6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FE"/>
  </w:style>
  <w:style w:type="paragraph" w:styleId="1">
    <w:name w:val="heading 1"/>
    <w:basedOn w:val="a"/>
    <w:next w:val="a"/>
    <w:link w:val="10"/>
    <w:qFormat/>
    <w:rsid w:val="006523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523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23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523F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23F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23F6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523F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23F6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23F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3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523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23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6523F6"/>
  </w:style>
  <w:style w:type="character" w:customStyle="1" w:styleId="40">
    <w:name w:val="Заголовок 4 Знак"/>
    <w:basedOn w:val="a0"/>
    <w:link w:val="4"/>
    <w:semiHidden/>
    <w:rsid w:val="006523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23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23F6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23F6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23F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23F6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6523F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23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23F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23F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23F6"/>
    <w:rPr>
      <w:b/>
      <w:bCs/>
    </w:rPr>
  </w:style>
  <w:style w:type="character" w:styleId="a9">
    <w:name w:val="Emphasis"/>
    <w:basedOn w:val="a0"/>
    <w:qFormat/>
    <w:rsid w:val="006523F6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523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23F6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523F6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523F6"/>
    <w:rPr>
      <w:b/>
      <w:bCs/>
      <w:i/>
      <w:iCs/>
      <w:color w:val="4F81BD" w:themeColor="accent1"/>
    </w:rPr>
  </w:style>
  <w:style w:type="paragraph" w:customStyle="1" w:styleId="ConsPlusNormal">
    <w:name w:val="ConsPlusNormal"/>
    <w:rsid w:val="00AF6596"/>
    <w:pPr>
      <w:widowControl w:val="0"/>
      <w:autoSpaceDE w:val="0"/>
      <w:autoSpaceDN w:val="0"/>
    </w:pPr>
  </w:style>
  <w:style w:type="paragraph" w:customStyle="1" w:styleId="ConsPlusTitle">
    <w:name w:val="ConsPlusTitle"/>
    <w:rsid w:val="00AF6596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AF6596"/>
    <w:pPr>
      <w:widowControl w:val="0"/>
      <w:autoSpaceDE w:val="0"/>
      <w:autoSpaceDN w:val="0"/>
    </w:pPr>
    <w:rPr>
      <w:rFonts w:ascii="Tahoma" w:hAnsi="Tahoma" w:cs="Tahoma"/>
    </w:rPr>
  </w:style>
  <w:style w:type="table" w:styleId="ac">
    <w:name w:val="Table Grid"/>
    <w:basedOn w:val="a1"/>
    <w:uiPriority w:val="59"/>
    <w:rsid w:val="00D01D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14F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4FFE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B634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B634C"/>
  </w:style>
  <w:style w:type="paragraph" w:styleId="af1">
    <w:name w:val="footer"/>
    <w:basedOn w:val="a"/>
    <w:link w:val="af2"/>
    <w:uiPriority w:val="99"/>
    <w:unhideWhenUsed/>
    <w:rsid w:val="009B63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B634C"/>
  </w:style>
  <w:style w:type="paragraph" w:customStyle="1" w:styleId="ConsPlusNonformat">
    <w:name w:val="ConsPlusNonformat"/>
    <w:rsid w:val="00AE6AE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0B32-41BE-4C29-8EFD-C173B99A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2617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2019-05-31T07:21:00Z</cp:lastPrinted>
  <dcterms:created xsi:type="dcterms:W3CDTF">2020-02-20T03:30:00Z</dcterms:created>
  <dcterms:modified xsi:type="dcterms:W3CDTF">2020-02-25T07:29:00Z</dcterms:modified>
</cp:coreProperties>
</file>