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6"/>
        <w:gridCol w:w="3474"/>
        <w:gridCol w:w="2700"/>
      </w:tblGrid>
      <w:tr w:rsidR="00C4681D" w:rsidRPr="00C4681D" w:rsidTr="00766B7F">
        <w:trPr>
          <w:jc w:val="center"/>
        </w:trPr>
        <w:tc>
          <w:tcPr>
            <w:tcW w:w="95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4681D" w:rsidRPr="00C4681D" w:rsidRDefault="00C4681D" w:rsidP="00C4681D">
            <w:pPr>
              <w:keepNext/>
              <w:spacing w:after="0"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32"/>
                <w:szCs w:val="20"/>
                <w:lang w:eastAsia="ru-RU"/>
              </w:rPr>
              <w:drawing>
                <wp:inline distT="0" distB="0" distL="0" distR="0">
                  <wp:extent cx="518160" cy="640080"/>
                  <wp:effectExtent l="0" t="0" r="0" b="7620"/>
                  <wp:docPr id="1" name="Рисунок 1" descr="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160" cy="640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681D" w:rsidRPr="00C4681D" w:rsidTr="00766B7F">
        <w:trPr>
          <w:jc w:val="center"/>
        </w:trPr>
        <w:tc>
          <w:tcPr>
            <w:tcW w:w="95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4681D" w:rsidRPr="00C4681D" w:rsidRDefault="00C4681D" w:rsidP="00C4681D">
            <w:pPr>
              <w:keepNext/>
              <w:spacing w:after="0"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4681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КРАСНОЯРСКИЙ</w:t>
            </w:r>
            <w:r w:rsidRPr="00C4681D"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  <w:t xml:space="preserve"> </w:t>
            </w:r>
            <w:r w:rsidRPr="00C4681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КРАЙ</w:t>
            </w:r>
          </w:p>
        </w:tc>
      </w:tr>
      <w:tr w:rsidR="00C4681D" w:rsidRPr="00C4681D" w:rsidTr="00766B7F">
        <w:trPr>
          <w:jc w:val="center"/>
        </w:trPr>
        <w:tc>
          <w:tcPr>
            <w:tcW w:w="95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4681D" w:rsidRPr="00C4681D" w:rsidRDefault="00C4681D" w:rsidP="00C4681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C4681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АДМИНИСТРАЦИЯ ИДРИНСКОГО РАЙОНА</w:t>
            </w:r>
          </w:p>
          <w:p w:rsidR="00C4681D" w:rsidRPr="00C4681D" w:rsidRDefault="00C4681D" w:rsidP="00C468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4"/>
                <w:szCs w:val="20"/>
                <w:lang w:eastAsia="ru-RU"/>
              </w:rPr>
            </w:pPr>
          </w:p>
        </w:tc>
      </w:tr>
      <w:tr w:rsidR="00C4681D" w:rsidRPr="00C4681D" w:rsidTr="00766B7F">
        <w:trPr>
          <w:jc w:val="center"/>
        </w:trPr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</w:tcPr>
          <w:p w:rsidR="00C4681D" w:rsidRPr="00C4681D" w:rsidRDefault="00C4681D" w:rsidP="00C468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  <w:r w:rsidRPr="00C4681D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 </w:t>
            </w:r>
          </w:p>
          <w:p w:rsidR="00C4681D" w:rsidRPr="00C4681D" w:rsidRDefault="00C4681D" w:rsidP="00C468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  <w:r w:rsidRPr="00C4681D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 </w:t>
            </w:r>
          </w:p>
          <w:p w:rsidR="00C4681D" w:rsidRPr="00C4681D" w:rsidRDefault="004C5820" w:rsidP="004C58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>11</w:t>
            </w:r>
            <w:r w:rsidR="00C4681D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>5</w:t>
            </w:r>
            <w:r w:rsidR="00C4681D" w:rsidRPr="00C4681D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>.201</w:t>
            </w:r>
            <w:r w:rsidR="00C4681D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>7</w:t>
            </w:r>
            <w:r w:rsidR="00C4681D" w:rsidRPr="00C4681D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          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C4681D" w:rsidRPr="003356C7" w:rsidRDefault="00C4681D" w:rsidP="00C46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0"/>
                <w:sz w:val="28"/>
                <w:szCs w:val="20"/>
                <w:lang w:eastAsia="ru-RU"/>
              </w:rPr>
            </w:pPr>
            <w:r w:rsidRPr="003356C7">
              <w:rPr>
                <w:rFonts w:ascii="Times New Roman" w:eastAsia="Times New Roman" w:hAnsi="Times New Roman" w:cs="Times New Roman"/>
                <w:b/>
                <w:kern w:val="20"/>
                <w:sz w:val="28"/>
                <w:szCs w:val="20"/>
                <w:lang w:eastAsia="ru-RU"/>
              </w:rPr>
              <w:t>ПОСТАНОВЛЕНИЕ</w:t>
            </w:r>
          </w:p>
          <w:p w:rsidR="00C4681D" w:rsidRPr="00C4681D" w:rsidRDefault="00C4681D" w:rsidP="00C468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</w:p>
          <w:p w:rsidR="00C4681D" w:rsidRPr="00C4681D" w:rsidRDefault="00C4681D" w:rsidP="00C468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  <w:r w:rsidRPr="00C4681D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      с. Идринское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C4681D" w:rsidRPr="00C4681D" w:rsidRDefault="00C4681D" w:rsidP="00C468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</w:p>
          <w:p w:rsidR="00C4681D" w:rsidRPr="00C4681D" w:rsidRDefault="00C4681D" w:rsidP="00C468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  <w:r w:rsidRPr="00C4681D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                 </w:t>
            </w:r>
          </w:p>
          <w:p w:rsidR="00C4681D" w:rsidRPr="00C4681D" w:rsidRDefault="00C4681D" w:rsidP="004C58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  <w:r w:rsidRPr="00C4681D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                   № </w:t>
            </w:r>
            <w:r w:rsidR="004C5820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>230</w:t>
            </w:r>
            <w:r w:rsidRPr="00C4681D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-п </w:t>
            </w:r>
          </w:p>
        </w:tc>
      </w:tr>
    </w:tbl>
    <w:p w:rsidR="00C4681D" w:rsidRPr="00C4681D" w:rsidRDefault="00C4681D" w:rsidP="00C4681D">
      <w:pPr>
        <w:spacing w:after="0" w:line="240" w:lineRule="auto"/>
        <w:jc w:val="both"/>
        <w:rPr>
          <w:rFonts w:ascii="Times New Roman" w:eastAsia="Times New Roman" w:hAnsi="Times New Roman" w:cs="Times New Roman"/>
          <w:kern w:val="20"/>
          <w:sz w:val="28"/>
          <w:szCs w:val="20"/>
          <w:lang w:eastAsia="ru-RU"/>
        </w:rPr>
      </w:pPr>
    </w:p>
    <w:tbl>
      <w:tblPr>
        <w:tblW w:w="9540" w:type="dxa"/>
        <w:tblLayout w:type="fixed"/>
        <w:tblLook w:val="0000" w:firstRow="0" w:lastRow="0" w:firstColumn="0" w:lastColumn="0" w:noHBand="0" w:noVBand="0"/>
      </w:tblPr>
      <w:tblGrid>
        <w:gridCol w:w="9540"/>
      </w:tblGrid>
      <w:tr w:rsidR="004D3F3D" w:rsidRPr="004D3F3D" w:rsidTr="00DE50BF">
        <w:trPr>
          <w:cantSplit/>
          <w:trHeight w:val="386"/>
        </w:trPr>
        <w:tc>
          <w:tcPr>
            <w:tcW w:w="9540" w:type="dxa"/>
          </w:tcPr>
          <w:p w:rsidR="004D3F3D" w:rsidRPr="004D3F3D" w:rsidRDefault="004D3F3D" w:rsidP="00DE50B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3F3D">
              <w:rPr>
                <w:rFonts w:ascii="Times New Roman" w:eastAsia="Times New Roman" w:hAnsi="Times New Roman" w:cs="Times New Roman"/>
                <w:kern w:val="20"/>
                <w:sz w:val="28"/>
                <w:szCs w:val="28"/>
                <w:lang w:eastAsia="ru-RU"/>
              </w:rPr>
              <w:t>О внесении изменений  в постановление администрации района от 13.11.2013 № 497-п «</w:t>
            </w:r>
            <w:r w:rsidRPr="004D3F3D">
              <w:rPr>
                <w:rFonts w:ascii="Times New Roman" w:eastAsia="Calibri" w:hAnsi="Times New Roman" w:cs="Times New Roman"/>
                <w:sz w:val="28"/>
                <w:szCs w:val="28"/>
              </w:rPr>
              <w:t>Об утверждении административного регламента предоставления администрацией  Идринского района муниципальной услуги «Выдача разрешений на ввод объектов в эксплуатацию»</w:t>
            </w:r>
          </w:p>
          <w:p w:rsidR="004D3F3D" w:rsidRPr="004D3F3D" w:rsidRDefault="004D3F3D" w:rsidP="00DE50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0"/>
                <w:sz w:val="28"/>
                <w:szCs w:val="28"/>
                <w:lang w:eastAsia="ru-RU"/>
              </w:rPr>
            </w:pPr>
          </w:p>
        </w:tc>
      </w:tr>
    </w:tbl>
    <w:p w:rsidR="004D3F3D" w:rsidRPr="004D3F3D" w:rsidRDefault="004D3F3D" w:rsidP="004D3F3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  <w:r w:rsidRPr="004D3F3D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В соответствии с </w:t>
      </w:r>
      <w:r w:rsidRPr="004D3F3D">
        <w:rPr>
          <w:rFonts w:ascii="Times New Roman" w:eastAsia="Times New Roman" w:hAnsi="Times New Roman" w:cs="Times New Roman"/>
          <w:bCs/>
          <w:kern w:val="20"/>
          <w:sz w:val="28"/>
          <w:szCs w:val="28"/>
          <w:lang w:eastAsia="ru-RU"/>
        </w:rPr>
        <w:t xml:space="preserve">Градостроительным кодексом Российской Федерации, Федеральным законом от 27.07.2010 № 210-ФЗ «Об организации предоставления государственных и муниципальных услуг», руководствуясь статьями 19, 33 Устава Идринского района, постановлением </w:t>
      </w:r>
      <w:r w:rsidRPr="004D3F3D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администрации Идринского района от 14.06.2012 № 185-п «Об утверждении порядка разработки и утверждения административных регламентов предоставления муниципальных услуг исполнительными органами администрации района»,  ПОСТАНОВЛЯЮ: </w:t>
      </w:r>
    </w:p>
    <w:p w:rsidR="004D3F3D" w:rsidRPr="004D3F3D" w:rsidRDefault="004D3F3D" w:rsidP="004D3F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  <w:r w:rsidRPr="004D3F3D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1. Внести в постановление администрации района  от 13.11.2013 №  497-п «Об утверждении административного регламента предоставления администрацией  Идринского района муниципальной услуги «Выдача разрешений на ввод объектов в эксплуатацию»    следующие изменения: </w:t>
      </w:r>
    </w:p>
    <w:p w:rsidR="00C4681D" w:rsidRPr="00C4681D" w:rsidRDefault="00C4681D" w:rsidP="00C468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  <w:r w:rsidRPr="00C4681D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в приложении к постановлению:</w:t>
      </w:r>
    </w:p>
    <w:p w:rsidR="00C4681D" w:rsidRPr="00C4681D" w:rsidRDefault="00C4681D" w:rsidP="00C468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  <w:r w:rsidRPr="00C4681D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в разделе 1:</w:t>
      </w:r>
      <w:bookmarkStart w:id="0" w:name="_GoBack"/>
      <w:bookmarkEnd w:id="0"/>
    </w:p>
    <w:p w:rsidR="00C4681D" w:rsidRPr="00C4681D" w:rsidRDefault="004C5820" w:rsidP="00C468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пункт 1.3</w:t>
      </w:r>
      <w:r w:rsidR="003356C7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</w:t>
      </w:r>
      <w:r w:rsidR="00C4681D" w:rsidRPr="00C4681D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дополнить подпунктом </w:t>
      </w:r>
      <w:r w:rsidR="00C4681D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1.3.7</w:t>
      </w:r>
      <w:r w:rsidR="00C4681D" w:rsidRPr="00C4681D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следующего содержания: </w:t>
      </w:r>
    </w:p>
    <w:p w:rsidR="00C4681D" w:rsidRPr="00C4681D" w:rsidRDefault="00C4681D" w:rsidP="003931C5">
      <w:pPr>
        <w:pStyle w:val="ConsPlusNormal"/>
        <w:ind w:firstLine="540"/>
        <w:jc w:val="both"/>
        <w:rPr>
          <w:rFonts w:ascii="Times New Roman" w:hAnsi="Times New Roman" w:cs="Times New Roman"/>
          <w:kern w:val="20"/>
          <w:sz w:val="28"/>
          <w:szCs w:val="28"/>
        </w:rPr>
      </w:pPr>
      <w:r w:rsidRPr="00C4681D">
        <w:rPr>
          <w:rFonts w:ascii="Times New Roman" w:hAnsi="Times New Roman" w:cs="Times New Roman"/>
          <w:kern w:val="20"/>
          <w:sz w:val="28"/>
          <w:szCs w:val="28"/>
        </w:rPr>
        <w:t>«</w:t>
      </w:r>
      <w:r>
        <w:rPr>
          <w:rFonts w:ascii="Times New Roman" w:hAnsi="Times New Roman" w:cs="Times New Roman"/>
          <w:kern w:val="20"/>
          <w:sz w:val="28"/>
          <w:szCs w:val="28"/>
        </w:rPr>
        <w:t xml:space="preserve">1.3.7. </w:t>
      </w:r>
      <w:r w:rsidR="003931C5" w:rsidRPr="00E00B32">
        <w:rPr>
          <w:rFonts w:ascii="Times New Roman" w:hAnsi="Times New Roman" w:cs="Times New Roman"/>
          <w:sz w:val="28"/>
          <w:szCs w:val="28"/>
        </w:rPr>
        <w:t>Информирование о предоставлении муниципальной услуги осуществляется</w:t>
      </w:r>
      <w:r w:rsidR="003931C5">
        <w:rPr>
          <w:rFonts w:ascii="Times New Roman" w:hAnsi="Times New Roman" w:cs="Times New Roman"/>
          <w:sz w:val="28"/>
          <w:szCs w:val="28"/>
        </w:rPr>
        <w:t xml:space="preserve"> также </w:t>
      </w:r>
      <w:r w:rsidR="003931C5" w:rsidRPr="003931C5">
        <w:rPr>
          <w:rFonts w:ascii="Times New Roman" w:hAnsi="Times New Roman" w:cs="Times New Roman"/>
          <w:sz w:val="28"/>
          <w:szCs w:val="28"/>
        </w:rPr>
        <w:t>в многофункциональном центре (МФЦ</w:t>
      </w:r>
      <w:r w:rsidR="003931C5">
        <w:rPr>
          <w:rFonts w:ascii="Times New Roman" w:hAnsi="Times New Roman" w:cs="Times New Roman"/>
          <w:sz w:val="28"/>
          <w:szCs w:val="28"/>
        </w:rPr>
        <w:t>)</w:t>
      </w:r>
      <w:r w:rsidRPr="00C4681D">
        <w:rPr>
          <w:rFonts w:ascii="Times New Roman" w:hAnsi="Times New Roman" w:cs="Times New Roman"/>
          <w:kern w:val="20"/>
          <w:sz w:val="28"/>
          <w:szCs w:val="28"/>
        </w:rPr>
        <w:t>»;</w:t>
      </w:r>
    </w:p>
    <w:p w:rsidR="003931C5" w:rsidRDefault="003931C5" w:rsidP="00C468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в разделе 2:</w:t>
      </w:r>
    </w:p>
    <w:p w:rsidR="003931C5" w:rsidRDefault="003931C5" w:rsidP="00C468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пункт 2.2</w:t>
      </w:r>
      <w:r w:rsidR="003356C7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дополнить </w:t>
      </w:r>
      <w:r w:rsidR="004C5820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под</w:t>
      </w: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пунктом 2.2.1</w:t>
      </w:r>
      <w:r w:rsidR="003A158B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следующего содержания:</w:t>
      </w:r>
    </w:p>
    <w:p w:rsidR="003A158B" w:rsidRDefault="003A158B" w:rsidP="003A158B">
      <w:pPr>
        <w:pStyle w:val="ConsPlusNormal"/>
        <w:ind w:firstLine="540"/>
        <w:jc w:val="both"/>
        <w:rPr>
          <w:rFonts w:ascii="Times New Roman" w:hAnsi="Times New Roman" w:cs="Times New Roman"/>
          <w:kern w:val="20"/>
          <w:sz w:val="28"/>
          <w:szCs w:val="28"/>
        </w:rPr>
      </w:pPr>
      <w:r>
        <w:rPr>
          <w:rFonts w:ascii="Times New Roman" w:hAnsi="Times New Roman" w:cs="Times New Roman"/>
          <w:kern w:val="20"/>
          <w:sz w:val="28"/>
          <w:szCs w:val="28"/>
        </w:rPr>
        <w:t xml:space="preserve">«2.2.1. </w:t>
      </w:r>
      <w:r w:rsidRPr="003A158B">
        <w:rPr>
          <w:rFonts w:ascii="Times New Roman" w:hAnsi="Times New Roman" w:cs="Times New Roman"/>
          <w:sz w:val="28"/>
          <w:szCs w:val="28"/>
        </w:rPr>
        <w:t xml:space="preserve">Получение муниципальной услуги в многофункциональном центре (МФЦ) осуществляется в соответствии с Соглашением о взаимодействии, заключенным между администрацией Идринского района и Краевым государственным бюджетным учреждением «Многофункциональным центром предоставления государственных и муниципальных услуг», со дня вступления в силу соглашения о </w:t>
      </w:r>
      <w:r>
        <w:rPr>
          <w:rFonts w:ascii="Times New Roman" w:hAnsi="Times New Roman" w:cs="Times New Roman"/>
          <w:sz w:val="28"/>
          <w:szCs w:val="28"/>
        </w:rPr>
        <w:t>взаимодействии</w:t>
      </w:r>
      <w:r>
        <w:rPr>
          <w:rFonts w:ascii="Times New Roman" w:hAnsi="Times New Roman" w:cs="Times New Roman"/>
          <w:kern w:val="20"/>
          <w:sz w:val="28"/>
          <w:szCs w:val="28"/>
        </w:rPr>
        <w:t>»;</w:t>
      </w:r>
    </w:p>
    <w:p w:rsidR="003931C5" w:rsidRDefault="000C466F" w:rsidP="00C468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пункт 2.12 дополнить </w:t>
      </w:r>
      <w:r w:rsidR="004C5820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под</w:t>
      </w: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пунктом 2.12.1 следующего содержания:</w:t>
      </w:r>
    </w:p>
    <w:p w:rsidR="000C466F" w:rsidRDefault="000C466F" w:rsidP="00C468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lastRenderedPageBreak/>
        <w:t xml:space="preserve">«2.12.1. </w:t>
      </w:r>
      <w:r w:rsidRPr="00E00B32">
        <w:rPr>
          <w:rFonts w:ascii="Times New Roman" w:hAnsi="Times New Roman" w:cs="Times New Roman"/>
          <w:sz w:val="28"/>
          <w:szCs w:val="28"/>
        </w:rPr>
        <w:t xml:space="preserve">Информация о порядке предоставления муниципальной услуги доводится до заявителей </w:t>
      </w:r>
      <w:r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0C466F">
        <w:rPr>
          <w:rFonts w:ascii="Times New Roman" w:hAnsi="Times New Roman" w:cs="Times New Roman"/>
          <w:sz w:val="28"/>
          <w:szCs w:val="28"/>
        </w:rPr>
        <w:t>через многофункциональный центр (МФЦ)</w:t>
      </w:r>
      <w:r w:rsidRPr="000C466F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;</w:t>
      </w:r>
    </w:p>
    <w:p w:rsidR="000C466F" w:rsidRDefault="00E258A3" w:rsidP="00C468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в разделе 3:</w:t>
      </w:r>
    </w:p>
    <w:p w:rsidR="00E258A3" w:rsidRDefault="00E258A3" w:rsidP="00C468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пункт 3.3</w:t>
      </w:r>
      <w:r w:rsidR="0043484B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дополнить подпунктом 3.3.21 следующего содержания:</w:t>
      </w:r>
    </w:p>
    <w:p w:rsidR="00E258A3" w:rsidRDefault="00E258A3" w:rsidP="00C468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«3.3.21. </w:t>
      </w:r>
      <w:r w:rsidRPr="00E258A3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При предоставлении заявителем заявления через Многофункциональный центр (МФЦ) - прием и регистрация заявления и документов, осуществляет отдел по организационной работе и архивным вопросам администрации Идринского района. Максимальный срок выполнения действий административной процедуры - в течение дня с момента приема из Многофункционального центра в администрацию Идринского района заявл</w:t>
      </w: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ения с прилагаемыми документами»;</w:t>
      </w:r>
    </w:p>
    <w:p w:rsidR="0043484B" w:rsidRDefault="0043484B" w:rsidP="00C468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пункт 3.7 дополнить подпунктом 3.7.4:</w:t>
      </w:r>
    </w:p>
    <w:p w:rsidR="0043484B" w:rsidRPr="0043484B" w:rsidRDefault="0043484B" w:rsidP="004348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«3.7.4.</w:t>
      </w:r>
      <w:r w:rsidRPr="0043484B">
        <w:t xml:space="preserve"> </w:t>
      </w:r>
      <w:r w:rsidRPr="0043484B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При предоставлении муниципальной услуги через Многофункциональный центр (МФЦ) администрация Идринского района Красноярского края:</w:t>
      </w:r>
    </w:p>
    <w:p w:rsidR="0043484B" w:rsidRPr="0043484B" w:rsidRDefault="0043484B" w:rsidP="004348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  <w:r w:rsidRPr="0043484B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1) в срок, указанный в пункте 3.4.3.1 Регламента, направляет постановление о предоставлении или об отказе в предоставлении муниципальной услуги в Многофункциональный центр (при отметке в заявлении о получении результата услуги в Многофункциональном центре);</w:t>
      </w:r>
    </w:p>
    <w:p w:rsidR="0043484B" w:rsidRDefault="0043484B" w:rsidP="004348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  <w:proofErr w:type="gramStart"/>
      <w:r w:rsidRPr="0043484B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2) в срок, указанный в пункте 3.4.3.1 Регламента, сообщает о принятом решении заявителю и выдает соответствующий документ заявителю при его личном обращении либо направляет по адресу, указанному в заявлении, а также направляет в Многофункциональный центр уведомление, в котором раскрывает суть решения, принятого по обращению, указывает дату принятия решения (при отметке в заявлении о получении услуги в Уполномоченный орган).</w:t>
      </w: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»</w:t>
      </w:r>
      <w:proofErr w:type="gramEnd"/>
    </w:p>
    <w:p w:rsidR="00E258A3" w:rsidRDefault="00977747" w:rsidP="00C468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  <w:r w:rsidRPr="00977747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пункт</w:t>
      </w: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3.7 дополнить подпунктом 3.7.5</w:t>
      </w:r>
      <w:r w:rsidRPr="00977747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:</w:t>
      </w:r>
    </w:p>
    <w:p w:rsidR="00977747" w:rsidRPr="00977747" w:rsidRDefault="00977747" w:rsidP="009777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«3.7.5. </w:t>
      </w:r>
      <w:r w:rsidRPr="00977747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При предоставлении муниципальной услуги через Многофункциональный центр (МФЦ) администрация Идринского района Красноярского края:</w:t>
      </w:r>
    </w:p>
    <w:p w:rsidR="00977747" w:rsidRPr="00977747" w:rsidRDefault="00977747" w:rsidP="009777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  <w:r w:rsidRPr="00977747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1) в срок, указанный в пункте 3.</w:t>
      </w: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3.5</w:t>
      </w:r>
      <w:r w:rsidRPr="00977747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Регламента, направляет постановление о предоставлении или об отказе в предоставлении муниципальной услуги в Многофункциональный центр (при отметке в заявлении о получении результата услуги в Многофункциональном центре);</w:t>
      </w:r>
    </w:p>
    <w:p w:rsidR="000C466F" w:rsidRDefault="00977747" w:rsidP="009777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  <w:proofErr w:type="gramStart"/>
      <w:r w:rsidRPr="00977747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2) в срок, указанный в пункте 3.</w:t>
      </w: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3.5</w:t>
      </w:r>
      <w:r w:rsidRPr="00977747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Регламента, сообщает о принятом решении заявителю и выдает соответствующий документ заявителю при его личном обращении либо направляет по адресу, указанному в заявлении, а также направляет в Многофункциональный центр уведомление, в котором раскрывает суть решения, принятого по обращению, указывает дату принятия решения (при отметке в заявлении о получении услуги в Уполномоч</w:t>
      </w:r>
      <w:r w:rsidR="004C5820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енный орган)».</w:t>
      </w:r>
      <w:proofErr w:type="gramEnd"/>
    </w:p>
    <w:p w:rsidR="00C4681D" w:rsidRPr="00C4681D" w:rsidRDefault="00C4681D" w:rsidP="00C4681D">
      <w:pPr>
        <w:spacing w:after="0" w:line="240" w:lineRule="auto"/>
        <w:ind w:firstLine="1"/>
        <w:jc w:val="both"/>
        <w:rPr>
          <w:rFonts w:ascii="Times New Roman" w:eastAsia="Times New Roman" w:hAnsi="Times New Roman" w:cs="Times New Roman"/>
          <w:bCs/>
          <w:kern w:val="20"/>
          <w:sz w:val="28"/>
          <w:szCs w:val="28"/>
          <w:lang w:eastAsia="ru-RU"/>
        </w:rPr>
      </w:pPr>
      <w:r w:rsidRPr="00C4681D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2. Опубликовать постановление в газете «Идринский вестник», на официальном  сайте муниципального образования Идринский  район  </w:t>
      </w:r>
      <w:hyperlink r:id="rId7" w:history="1">
        <w:r w:rsidRPr="00C4681D">
          <w:rPr>
            <w:rFonts w:ascii="Times New Roman" w:eastAsia="Times New Roman" w:hAnsi="Times New Roman" w:cs="Times New Roman"/>
            <w:kern w:val="20"/>
            <w:sz w:val="28"/>
            <w:szCs w:val="28"/>
            <w:u w:val="single"/>
            <w:lang w:val="en-US" w:eastAsia="ru-RU"/>
          </w:rPr>
          <w:t>www</w:t>
        </w:r>
        <w:r w:rsidRPr="00C4681D">
          <w:rPr>
            <w:rFonts w:ascii="Times New Roman" w:eastAsia="Times New Roman" w:hAnsi="Times New Roman" w:cs="Times New Roman"/>
            <w:kern w:val="20"/>
            <w:sz w:val="28"/>
            <w:szCs w:val="28"/>
            <w:u w:val="single"/>
            <w:lang w:eastAsia="ru-RU"/>
          </w:rPr>
          <w:t>.</w:t>
        </w:r>
        <w:r w:rsidRPr="00C4681D">
          <w:rPr>
            <w:rFonts w:ascii="Times New Roman" w:eastAsia="Times New Roman" w:hAnsi="Times New Roman" w:cs="Times New Roman"/>
            <w:kern w:val="20"/>
            <w:sz w:val="28"/>
            <w:szCs w:val="28"/>
            <w:u w:val="single"/>
            <w:lang w:val="en-US" w:eastAsia="ru-RU"/>
          </w:rPr>
          <w:t>idra</w:t>
        </w:r>
        <w:r w:rsidRPr="00C4681D">
          <w:rPr>
            <w:rFonts w:ascii="Times New Roman" w:eastAsia="Times New Roman" w:hAnsi="Times New Roman" w:cs="Times New Roman"/>
            <w:kern w:val="20"/>
            <w:sz w:val="28"/>
            <w:szCs w:val="28"/>
            <w:u w:val="single"/>
            <w:lang w:eastAsia="ru-RU"/>
          </w:rPr>
          <w:t>.</w:t>
        </w:r>
        <w:r w:rsidRPr="00C4681D">
          <w:rPr>
            <w:rFonts w:ascii="Times New Roman" w:eastAsia="Times New Roman" w:hAnsi="Times New Roman" w:cs="Times New Roman"/>
            <w:kern w:val="20"/>
            <w:sz w:val="28"/>
            <w:szCs w:val="28"/>
            <w:u w:val="single"/>
            <w:lang w:val="en-US" w:eastAsia="ru-RU"/>
          </w:rPr>
          <w:t>org</w:t>
        </w:r>
        <w:r w:rsidRPr="00C4681D">
          <w:rPr>
            <w:rFonts w:ascii="Times New Roman" w:eastAsia="Times New Roman" w:hAnsi="Times New Roman" w:cs="Times New Roman"/>
            <w:kern w:val="20"/>
            <w:sz w:val="28"/>
            <w:szCs w:val="28"/>
            <w:u w:val="single"/>
            <w:lang w:eastAsia="ru-RU"/>
          </w:rPr>
          <w:t>.ru</w:t>
        </w:r>
      </w:hyperlink>
      <w:r w:rsidRPr="00C4681D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, на краевом Портале реестра государственных и </w:t>
      </w:r>
      <w:r w:rsidRPr="00C4681D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lastRenderedPageBreak/>
        <w:t>муниципальных услуг (</w:t>
      </w:r>
      <w:hyperlink r:id="rId8" w:history="1">
        <w:r w:rsidRPr="00C4681D">
          <w:rPr>
            <w:rFonts w:ascii="Times New Roman" w:eastAsia="Times New Roman" w:hAnsi="Times New Roman" w:cs="Times New Roman"/>
            <w:color w:val="000000"/>
            <w:kern w:val="20"/>
            <w:sz w:val="28"/>
            <w:szCs w:val="28"/>
            <w:u w:val="single"/>
            <w:lang w:eastAsia="ru-RU"/>
          </w:rPr>
          <w:t>www.gosuslugi.krskstate.ru</w:t>
        </w:r>
      </w:hyperlink>
      <w:r w:rsidRPr="00C4681D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)  и на едином федеральном портале государственных услуг (</w:t>
      </w:r>
      <w:hyperlink r:id="rId9" w:history="1">
        <w:r w:rsidRPr="00C4681D">
          <w:rPr>
            <w:rFonts w:ascii="Times New Roman" w:eastAsia="Times New Roman" w:hAnsi="Times New Roman" w:cs="Times New Roman"/>
            <w:color w:val="000000"/>
            <w:kern w:val="20"/>
            <w:sz w:val="28"/>
            <w:szCs w:val="28"/>
            <w:u w:val="single"/>
            <w:lang w:eastAsia="ru-RU"/>
          </w:rPr>
          <w:t>www.gosuslugi.ru</w:t>
        </w:r>
      </w:hyperlink>
      <w:r w:rsidRPr="00C4681D">
        <w:rPr>
          <w:rFonts w:ascii="Times New Roman" w:eastAsia="Times New Roman" w:hAnsi="Times New Roman" w:cs="Times New Roman"/>
          <w:color w:val="000000"/>
          <w:kern w:val="20"/>
          <w:sz w:val="28"/>
          <w:szCs w:val="28"/>
          <w:lang w:eastAsia="ru-RU"/>
        </w:rPr>
        <w:t>)</w:t>
      </w:r>
      <w:r w:rsidRPr="00C4681D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.</w:t>
      </w:r>
      <w:r w:rsidRPr="00C4681D">
        <w:rPr>
          <w:rFonts w:ascii="Times New Roman" w:eastAsia="Times New Roman" w:hAnsi="Times New Roman" w:cs="Times New Roman"/>
          <w:bCs/>
          <w:kern w:val="20"/>
          <w:sz w:val="28"/>
          <w:szCs w:val="28"/>
          <w:lang w:eastAsia="ru-RU"/>
        </w:rPr>
        <w:t xml:space="preserve"> </w:t>
      </w:r>
    </w:p>
    <w:p w:rsidR="00C4681D" w:rsidRPr="00C4681D" w:rsidRDefault="00C4681D" w:rsidP="00C4681D">
      <w:pPr>
        <w:spacing w:after="0" w:line="240" w:lineRule="auto"/>
        <w:ind w:firstLine="1"/>
        <w:jc w:val="both"/>
        <w:rPr>
          <w:rFonts w:ascii="Times New Roman" w:eastAsia="Times New Roman" w:hAnsi="Times New Roman" w:cs="Times New Roman"/>
          <w:bCs/>
          <w:kern w:val="20"/>
          <w:sz w:val="28"/>
          <w:szCs w:val="28"/>
          <w:lang w:eastAsia="ru-RU"/>
        </w:rPr>
      </w:pPr>
      <w:r w:rsidRPr="00C4681D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3. </w:t>
      </w:r>
      <w:proofErr w:type="gramStart"/>
      <w:r w:rsidRPr="00C4681D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Контроль за</w:t>
      </w:r>
      <w:proofErr w:type="gramEnd"/>
      <w:r w:rsidRPr="00C4681D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выполнением постановления возложить на заместителя главы района по </w:t>
      </w:r>
      <w:r w:rsidR="00770048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о</w:t>
      </w:r>
      <w:r w:rsidRPr="00C4681D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беспечени</w:t>
      </w:r>
      <w:r w:rsidR="00770048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ю</w:t>
      </w:r>
      <w:r w:rsidRPr="00C4681D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жизнедеятельности района А.А. </w:t>
      </w:r>
      <w:proofErr w:type="spellStart"/>
      <w:r w:rsidRPr="00C4681D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Орешкова</w:t>
      </w:r>
      <w:proofErr w:type="spellEnd"/>
      <w:r w:rsidRPr="00C4681D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.</w:t>
      </w:r>
    </w:p>
    <w:p w:rsidR="00C4681D" w:rsidRPr="00C4681D" w:rsidRDefault="00C4681D" w:rsidP="00C468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  <w:r w:rsidRPr="00C4681D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4. Постановление вступает в силу в день, следующий за днем его официального опубликования.</w:t>
      </w:r>
    </w:p>
    <w:p w:rsidR="00C4681D" w:rsidRPr="00C4681D" w:rsidRDefault="00C4681D" w:rsidP="00C468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</w:p>
    <w:p w:rsidR="00C4681D" w:rsidRPr="00C4681D" w:rsidRDefault="00C4681D" w:rsidP="00C468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</w:p>
    <w:p w:rsidR="00C4681D" w:rsidRPr="00C4681D" w:rsidRDefault="00C4681D" w:rsidP="00C468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0"/>
          <w:sz w:val="24"/>
          <w:szCs w:val="20"/>
          <w:lang w:eastAsia="ru-RU"/>
        </w:rPr>
      </w:pPr>
      <w:r w:rsidRPr="00C4681D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Глава района</w:t>
      </w:r>
      <w:r w:rsidRPr="00C4681D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ab/>
      </w:r>
      <w:r w:rsidRPr="00C4681D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ab/>
      </w:r>
      <w:r w:rsidRPr="00C4681D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ab/>
      </w:r>
      <w:r w:rsidRPr="00C4681D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ab/>
      </w:r>
      <w:r w:rsidRPr="00C4681D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ab/>
      </w:r>
      <w:r w:rsidRPr="00C4681D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ab/>
      </w:r>
      <w:r w:rsidRPr="00C4681D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ab/>
      </w:r>
      <w:r w:rsidR="003356C7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ab/>
      </w:r>
      <w:r w:rsidRPr="00C4681D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А.В. Киреев</w:t>
      </w:r>
    </w:p>
    <w:p w:rsidR="00C4681D" w:rsidRPr="00C4681D" w:rsidRDefault="00C4681D" w:rsidP="00C4681D">
      <w:pPr>
        <w:keepNext/>
        <w:spacing w:after="0" w:line="240" w:lineRule="auto"/>
        <w:jc w:val="both"/>
        <w:outlineLvl w:val="6"/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</w:pPr>
    </w:p>
    <w:p w:rsidR="00C4681D" w:rsidRPr="00C4681D" w:rsidRDefault="00C4681D" w:rsidP="00C4681D">
      <w:pPr>
        <w:spacing w:after="0" w:line="240" w:lineRule="auto"/>
        <w:rPr>
          <w:rFonts w:ascii="Times New Roman" w:eastAsia="Times New Roman" w:hAnsi="Times New Roman" w:cs="Times New Roman"/>
          <w:kern w:val="20"/>
          <w:sz w:val="24"/>
          <w:szCs w:val="20"/>
          <w:lang w:eastAsia="ru-RU"/>
        </w:rPr>
      </w:pPr>
    </w:p>
    <w:p w:rsidR="00C4681D" w:rsidRPr="00C4681D" w:rsidRDefault="00C4681D" w:rsidP="00C4681D">
      <w:pPr>
        <w:spacing w:after="0" w:line="240" w:lineRule="auto"/>
        <w:rPr>
          <w:rFonts w:ascii="Times New Roman" w:eastAsia="Times New Roman" w:hAnsi="Times New Roman" w:cs="Times New Roman"/>
          <w:kern w:val="20"/>
          <w:sz w:val="24"/>
          <w:szCs w:val="20"/>
          <w:lang w:eastAsia="ru-RU"/>
        </w:rPr>
      </w:pPr>
    </w:p>
    <w:p w:rsidR="00C4681D" w:rsidRPr="00C4681D" w:rsidRDefault="00C4681D" w:rsidP="00C4681D">
      <w:pPr>
        <w:spacing w:after="0" w:line="240" w:lineRule="auto"/>
        <w:rPr>
          <w:rFonts w:ascii="Times New Roman" w:eastAsia="Times New Roman" w:hAnsi="Times New Roman" w:cs="Times New Roman"/>
          <w:kern w:val="20"/>
          <w:sz w:val="24"/>
          <w:szCs w:val="20"/>
          <w:lang w:eastAsia="ru-RU"/>
        </w:rPr>
      </w:pPr>
    </w:p>
    <w:p w:rsidR="002F7418" w:rsidRDefault="00FC216D"/>
    <w:sectPr w:rsidR="002F7418" w:rsidSect="004877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D69"/>
    <w:rsid w:val="000C466F"/>
    <w:rsid w:val="002C7EE9"/>
    <w:rsid w:val="003356C7"/>
    <w:rsid w:val="003931C5"/>
    <w:rsid w:val="003A158B"/>
    <w:rsid w:val="003D0EF3"/>
    <w:rsid w:val="0043484B"/>
    <w:rsid w:val="004C5820"/>
    <w:rsid w:val="004D3F3D"/>
    <w:rsid w:val="005F2B83"/>
    <w:rsid w:val="006D0299"/>
    <w:rsid w:val="00770048"/>
    <w:rsid w:val="00977747"/>
    <w:rsid w:val="00C45D69"/>
    <w:rsid w:val="00C4681D"/>
    <w:rsid w:val="00C928C3"/>
    <w:rsid w:val="00E2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6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681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931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6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681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931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krskstate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idra.org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47F48-49F1-4E1E-8831-C06CE5CD7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742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2017-06-20T07:34:00Z</cp:lastPrinted>
  <dcterms:created xsi:type="dcterms:W3CDTF">2017-04-26T06:55:00Z</dcterms:created>
  <dcterms:modified xsi:type="dcterms:W3CDTF">2017-06-20T07:45:00Z</dcterms:modified>
</cp:coreProperties>
</file>